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3C0F" w:rsidRPr="00075CC1" w:rsidRDefault="00075CC1" w:rsidP="00075CC1">
      <w:pPr>
        <w:jc w:val="center"/>
        <w:rPr>
          <w:rStyle w:val="aa"/>
          <w:i/>
          <w:sz w:val="28"/>
          <w:szCs w:val="28"/>
        </w:rPr>
      </w:pPr>
      <w:r>
        <w:rPr>
          <w:rStyle w:val="aa"/>
          <w:i/>
          <w:sz w:val="28"/>
          <w:szCs w:val="28"/>
        </w:rPr>
        <w:t xml:space="preserve">Экскурсионный </w:t>
      </w:r>
      <w:r w:rsidR="00220304" w:rsidRPr="00075CC1">
        <w:rPr>
          <w:rStyle w:val="aa"/>
          <w:i/>
          <w:sz w:val="28"/>
          <w:szCs w:val="28"/>
        </w:rPr>
        <w:t>тур Ка</w:t>
      </w:r>
      <w:r w:rsidR="00A8179B" w:rsidRPr="00075CC1">
        <w:rPr>
          <w:rStyle w:val="aa"/>
          <w:i/>
          <w:sz w:val="28"/>
          <w:szCs w:val="28"/>
        </w:rPr>
        <w:t>зань -Свияжск -</w:t>
      </w:r>
      <w:r>
        <w:rPr>
          <w:rStyle w:val="aa"/>
          <w:i/>
          <w:sz w:val="28"/>
          <w:szCs w:val="28"/>
          <w:lang w:val="en-US"/>
        </w:rPr>
        <w:t xml:space="preserve"> </w:t>
      </w:r>
      <w:bookmarkStart w:id="0" w:name="_GoBack"/>
      <w:bookmarkEnd w:id="0"/>
      <w:r w:rsidR="00A8179B" w:rsidRPr="00075CC1">
        <w:rPr>
          <w:rStyle w:val="aa"/>
          <w:i/>
          <w:sz w:val="28"/>
          <w:szCs w:val="28"/>
        </w:rPr>
        <w:t xml:space="preserve">Иннополис, </w:t>
      </w:r>
      <w:r w:rsidR="00220304" w:rsidRPr="00075CC1">
        <w:rPr>
          <w:rStyle w:val="aa"/>
          <w:i/>
          <w:sz w:val="28"/>
          <w:szCs w:val="28"/>
        </w:rPr>
        <w:t>на 3 дня/2 ночи</w:t>
      </w:r>
    </w:p>
    <w:p w:rsidR="004243CB" w:rsidRPr="00075CC1" w:rsidRDefault="00220304" w:rsidP="004243CB">
      <w:pPr>
        <w:shd w:val="clear" w:color="auto" w:fill="FFFFFF"/>
        <w:spacing w:after="0" w:line="273" w:lineRule="atLeast"/>
        <w:rPr>
          <w:rStyle w:val="a3"/>
          <w:rFonts w:ascii="Cambria" w:hAnsi="Cambria"/>
          <w:b/>
          <w:bCs/>
          <w:i w:val="0"/>
        </w:rPr>
      </w:pPr>
      <w:r w:rsidRPr="00075CC1">
        <w:rPr>
          <w:rStyle w:val="a3"/>
          <w:rFonts w:ascii="Cambria" w:hAnsi="Cambria"/>
          <w:b/>
          <w:bCs/>
          <w:iCs/>
          <w:u w:val="single"/>
        </w:rPr>
        <w:t xml:space="preserve">1 день    </w:t>
      </w:r>
      <w:r w:rsidRPr="00075CC1">
        <w:rPr>
          <w:rStyle w:val="a3"/>
          <w:rFonts w:ascii="Cambria" w:hAnsi="Cambria"/>
          <w:b/>
          <w:bCs/>
          <w:iCs/>
          <w:u w:val="single"/>
        </w:rPr>
        <w:br/>
      </w:r>
      <w:r w:rsidR="004243CB" w:rsidRPr="00075CC1">
        <w:rPr>
          <w:rStyle w:val="a3"/>
          <w:rFonts w:ascii="Cambria" w:hAnsi="Cambria"/>
          <w:b/>
          <w:bCs/>
          <w:i w:val="0"/>
        </w:rPr>
        <w:t>8.00 – прибытие на жд вокзал. Встреча группы с табличкой у вагона.</w:t>
      </w:r>
    </w:p>
    <w:p w:rsidR="004243CB" w:rsidRPr="00075CC1" w:rsidRDefault="004243CB" w:rsidP="004243CB">
      <w:pPr>
        <w:shd w:val="clear" w:color="auto" w:fill="FFFFFF"/>
        <w:spacing w:after="0" w:line="273" w:lineRule="atLeast"/>
        <w:rPr>
          <w:rStyle w:val="a3"/>
          <w:rFonts w:ascii="Cambria" w:hAnsi="Cambria"/>
          <w:b/>
          <w:bCs/>
          <w:i w:val="0"/>
        </w:rPr>
      </w:pPr>
      <w:r w:rsidRPr="00075CC1">
        <w:rPr>
          <w:rStyle w:val="a3"/>
          <w:rFonts w:ascii="Cambria" w:hAnsi="Cambria"/>
          <w:b/>
          <w:bCs/>
          <w:i w:val="0"/>
        </w:rPr>
        <w:t>08.15. Посадка в автобус.</w:t>
      </w:r>
      <w:r w:rsidR="0010382F" w:rsidRPr="00075CC1">
        <w:rPr>
          <w:rStyle w:val="a3"/>
          <w:rFonts w:ascii="Cambria" w:hAnsi="Cambria"/>
          <w:b/>
          <w:bCs/>
          <w:i w:val="0"/>
        </w:rPr>
        <w:t xml:space="preserve"> Завоз вещей в камеру хранения отеля.</w:t>
      </w:r>
    </w:p>
    <w:p w:rsidR="004243CB" w:rsidRPr="00075CC1" w:rsidRDefault="004243CB" w:rsidP="004243CB">
      <w:pPr>
        <w:shd w:val="clear" w:color="auto" w:fill="FFFFFF"/>
        <w:spacing w:after="0" w:line="273" w:lineRule="atLeast"/>
        <w:rPr>
          <w:rStyle w:val="a3"/>
          <w:rFonts w:ascii="Cambria" w:hAnsi="Cambria"/>
          <w:b/>
          <w:bCs/>
          <w:i w:val="0"/>
        </w:rPr>
      </w:pPr>
      <w:r w:rsidRPr="00075CC1">
        <w:rPr>
          <w:rStyle w:val="a3"/>
          <w:rFonts w:ascii="Cambria" w:hAnsi="Cambria"/>
          <w:b/>
          <w:bCs/>
          <w:i w:val="0"/>
        </w:rPr>
        <w:t xml:space="preserve">08.30 Завтрак в кафе. </w:t>
      </w:r>
    </w:p>
    <w:p w:rsidR="00003C0F" w:rsidRPr="00075CC1" w:rsidRDefault="004243CB" w:rsidP="004243CB">
      <w:pPr>
        <w:shd w:val="clear" w:color="auto" w:fill="FFFFFF"/>
        <w:spacing w:after="0" w:line="273" w:lineRule="atLeast"/>
        <w:rPr>
          <w:rFonts w:ascii="Cambria" w:hAnsi="Cambria"/>
        </w:rPr>
      </w:pPr>
      <w:r w:rsidRPr="00075CC1">
        <w:rPr>
          <w:rFonts w:ascii="Cambria" w:hAnsi="Cambria"/>
          <w:b/>
          <w:bCs/>
        </w:rPr>
        <w:t>09:00-11.00</w:t>
      </w:r>
      <w:r w:rsidR="00220304" w:rsidRPr="00075CC1">
        <w:rPr>
          <w:rFonts w:ascii="Cambria" w:hAnsi="Cambria"/>
        </w:rPr>
        <w:t xml:space="preserve"> Обзорная автобусная экскурсия </w:t>
      </w:r>
      <w:r w:rsidR="00220304" w:rsidRPr="00075CC1">
        <w:rPr>
          <w:rFonts w:ascii="Cambria" w:hAnsi="Cambria"/>
          <w:b/>
        </w:rPr>
        <w:t>«Леген</w:t>
      </w:r>
      <w:r w:rsidRPr="00075CC1">
        <w:rPr>
          <w:rFonts w:ascii="Cambria" w:hAnsi="Cambria"/>
          <w:b/>
        </w:rPr>
        <w:t>ды и тайны тысячелетней Казани»</w:t>
      </w:r>
      <w:r w:rsidRPr="00075CC1">
        <w:rPr>
          <w:rFonts w:ascii="Cambria" w:hAnsi="Cambria"/>
          <w:b/>
          <w:color w:val="FF0000"/>
        </w:rPr>
        <w:t xml:space="preserve"> </w:t>
      </w:r>
      <w:r w:rsidR="00220304" w:rsidRPr="00075CC1">
        <w:rPr>
          <w:rFonts w:ascii="Cambria" w:hAnsi="Cambria"/>
        </w:rPr>
        <w:t>Насладиться самобытной красотой Каз</w:t>
      </w:r>
      <w:hyperlink r:id="rId7" w:history="1">
        <w:r w:rsidR="00220304" w:rsidRPr="00075CC1">
          <w:rPr>
            <w:rStyle w:val="a4"/>
            <w:rFonts w:ascii="Cambria" w:hAnsi="Cambria"/>
            <w:color w:val="auto"/>
            <w:u w:val="none"/>
          </w:rPr>
          <w:t>а</w:t>
        </w:r>
      </w:hyperlink>
      <w:r w:rsidR="00220304" w:rsidRPr="00075CC1">
        <w:rPr>
          <w:rFonts w:ascii="Cambria" w:hAnsi="Cambria"/>
        </w:rPr>
        <w:t>ни, увидеть своими глазами яркие краски ее улиц и площадей, узнать, где хранятся несметные сокровища Казанских ханов, и где закипел без огня котел, можно отправившись на обзорную экскурсию. Достопримечательности тысячелетнего города соединили в себе культуру Запада и традиции Востока: Старо-Татарская слобода, где проживало с XVI века татарское население, Суконная слобода — промышленные преобразования Петра I, площадь фонтанов, озеро Кабан — его тайны и легенды, стилизованная деревенька «Туган авылым («Родная деревня»), новый Театр Кукол, Казанский университет, площадь Свободы — культурный и административный центр Казани. Старейшая мечеть Марджани и Богородицкий монастырь, в котором хранится один из старейших списков Казанской иконы Божьей Матер</w:t>
      </w:r>
      <w:r w:rsidRPr="00075CC1">
        <w:rPr>
          <w:rFonts w:ascii="Cambria" w:hAnsi="Cambria"/>
        </w:rPr>
        <w:t>и.</w:t>
      </w:r>
    </w:p>
    <w:p w:rsidR="00003C0F" w:rsidRPr="00075CC1" w:rsidRDefault="00220304">
      <w:pPr>
        <w:pStyle w:val="Standard"/>
        <w:spacing w:line="0" w:lineRule="atLeast"/>
        <w:rPr>
          <w:rFonts w:ascii="Cambria" w:hAnsi="Cambria" w:cs="Times New Roman"/>
          <w:bCs/>
          <w:color w:val="212529"/>
          <w:sz w:val="22"/>
          <w:szCs w:val="22"/>
        </w:rPr>
      </w:pPr>
      <w:r w:rsidRPr="00075CC1">
        <w:rPr>
          <w:rFonts w:ascii="Cambria" w:hAnsi="Cambria"/>
          <w:b/>
          <w:bCs/>
          <w:sz w:val="22"/>
          <w:szCs w:val="22"/>
        </w:rPr>
        <w:t>1</w:t>
      </w:r>
      <w:r w:rsidR="004243CB" w:rsidRPr="00075CC1">
        <w:rPr>
          <w:rFonts w:ascii="Cambria" w:hAnsi="Cambria"/>
          <w:b/>
          <w:bCs/>
          <w:sz w:val="22"/>
          <w:szCs w:val="22"/>
        </w:rPr>
        <w:t>1:0</w:t>
      </w:r>
      <w:r w:rsidRPr="00075CC1">
        <w:rPr>
          <w:rFonts w:ascii="Cambria" w:hAnsi="Cambria"/>
          <w:b/>
          <w:bCs/>
          <w:sz w:val="22"/>
          <w:szCs w:val="22"/>
        </w:rPr>
        <w:t>0</w:t>
      </w:r>
      <w:r w:rsidR="004243CB" w:rsidRPr="00075CC1">
        <w:rPr>
          <w:rFonts w:ascii="Cambria" w:hAnsi="Cambria"/>
          <w:b/>
          <w:bCs/>
          <w:sz w:val="22"/>
          <w:szCs w:val="22"/>
        </w:rPr>
        <w:t xml:space="preserve">-12.30 </w:t>
      </w:r>
      <w:r w:rsidR="004243CB" w:rsidRPr="00075CC1">
        <w:rPr>
          <w:rFonts w:ascii="Cambria" w:hAnsi="Cambria"/>
          <w:b/>
          <w:sz w:val="22"/>
          <w:szCs w:val="22"/>
        </w:rPr>
        <w:t>Пешеходная</w:t>
      </w:r>
      <w:r w:rsidRPr="00075CC1">
        <w:rPr>
          <w:rFonts w:ascii="Cambria" w:hAnsi="Cambria" w:cs="Times New Roman"/>
          <w:b/>
          <w:bCs/>
          <w:sz w:val="22"/>
          <w:szCs w:val="22"/>
        </w:rPr>
        <w:t xml:space="preserve"> экскурсия по улице Баумана </w:t>
      </w:r>
      <w:r w:rsidRPr="00075CC1">
        <w:rPr>
          <w:rFonts w:ascii="Cambria" w:hAnsi="Cambria" w:cs="Times New Roman"/>
          <w:bCs/>
          <w:color w:val="212529"/>
          <w:sz w:val="22"/>
          <w:szCs w:val="22"/>
        </w:rPr>
        <w:t>или так называемому «Казанскому Арбату». Это первая купеческая часть города, образованная ещё в конце 17 века. История её возникновения очень интересна, а складывался её облик столетиями.</w:t>
      </w:r>
    </w:p>
    <w:p w:rsidR="00003C0F" w:rsidRPr="00075CC1" w:rsidRDefault="004243CB">
      <w:pPr>
        <w:pStyle w:val="a8"/>
        <w:rPr>
          <w:rStyle w:val="a3"/>
          <w:rFonts w:ascii="Cambria" w:hAnsi="Cambria"/>
          <w:b/>
          <w:i w:val="0"/>
        </w:rPr>
      </w:pPr>
      <w:r w:rsidRPr="00075CC1">
        <w:rPr>
          <w:rStyle w:val="a3"/>
          <w:rFonts w:ascii="Cambria" w:hAnsi="Cambria"/>
          <w:b/>
          <w:i w:val="0"/>
        </w:rPr>
        <w:t>12</w:t>
      </w:r>
      <w:r w:rsidR="00220304" w:rsidRPr="00075CC1">
        <w:rPr>
          <w:rStyle w:val="a3"/>
          <w:rFonts w:ascii="Cambria" w:hAnsi="Cambria"/>
          <w:b/>
          <w:i w:val="0"/>
        </w:rPr>
        <w:t>:30</w:t>
      </w:r>
      <w:r w:rsidRPr="00075CC1">
        <w:rPr>
          <w:rStyle w:val="a3"/>
          <w:rFonts w:ascii="Cambria" w:hAnsi="Cambria"/>
          <w:b/>
          <w:i w:val="0"/>
        </w:rPr>
        <w:t>-</w:t>
      </w:r>
      <w:r w:rsidR="00220304" w:rsidRPr="00075CC1">
        <w:rPr>
          <w:rStyle w:val="a3"/>
          <w:rFonts w:ascii="Cambria" w:hAnsi="Cambria"/>
          <w:b/>
          <w:i w:val="0"/>
        </w:rPr>
        <w:t xml:space="preserve"> </w:t>
      </w:r>
      <w:r w:rsidR="0010382F" w:rsidRPr="00075CC1">
        <w:rPr>
          <w:rStyle w:val="a3"/>
          <w:rFonts w:ascii="Cambria" w:hAnsi="Cambria"/>
          <w:b/>
          <w:i w:val="0"/>
        </w:rPr>
        <w:t xml:space="preserve">13.30 </w:t>
      </w:r>
      <w:r w:rsidR="00220304" w:rsidRPr="00075CC1">
        <w:rPr>
          <w:rFonts w:ascii="Cambria" w:eastAsia="Cambria Math" w:hAnsi="Cambria" w:cs="Times New Roman"/>
          <w:b/>
          <w:iCs/>
          <w:color w:val="000000" w:themeColor="text1"/>
        </w:rPr>
        <w:t xml:space="preserve">Обед в кафе </w:t>
      </w:r>
      <w:r w:rsidR="00852F81" w:rsidRPr="00075CC1">
        <w:rPr>
          <w:rFonts w:ascii="Cambria" w:eastAsia="Cambria Math" w:hAnsi="Cambria" w:cs="Times New Roman"/>
          <w:b/>
          <w:iCs/>
          <w:color w:val="000000" w:themeColor="text1"/>
        </w:rPr>
        <w:t>города</w:t>
      </w:r>
      <w:r w:rsidR="0010382F" w:rsidRPr="00075CC1">
        <w:rPr>
          <w:rFonts w:ascii="Cambria" w:eastAsia="Cambria Math" w:hAnsi="Cambria" w:cs="Times New Roman"/>
          <w:b/>
          <w:iCs/>
          <w:color w:val="000000" w:themeColor="text1"/>
        </w:rPr>
        <w:t xml:space="preserve">  с мастер классом по приготовлению национальных блюд. Продолжение пешеходной по ул. Баумана </w:t>
      </w:r>
    </w:p>
    <w:p w:rsidR="00003C0F" w:rsidRPr="00075CC1" w:rsidRDefault="0010382F">
      <w:pPr>
        <w:suppressAutoHyphens/>
        <w:spacing w:after="0" w:line="240" w:lineRule="auto"/>
        <w:rPr>
          <w:rStyle w:val="a3"/>
          <w:rFonts w:ascii="Cambria" w:hAnsi="Cambria"/>
          <w:b/>
          <w:i w:val="0"/>
        </w:rPr>
      </w:pPr>
      <w:r w:rsidRPr="00075CC1">
        <w:rPr>
          <w:rStyle w:val="a3"/>
          <w:rFonts w:ascii="Cambria" w:hAnsi="Cambria"/>
          <w:b/>
          <w:i w:val="0"/>
        </w:rPr>
        <w:t>13</w:t>
      </w:r>
      <w:r w:rsidR="00220304" w:rsidRPr="00075CC1">
        <w:rPr>
          <w:rStyle w:val="a3"/>
          <w:rFonts w:ascii="Cambria" w:hAnsi="Cambria"/>
          <w:b/>
          <w:i w:val="0"/>
        </w:rPr>
        <w:t xml:space="preserve">:30 </w:t>
      </w:r>
      <w:r w:rsidRPr="00075CC1">
        <w:rPr>
          <w:rStyle w:val="a3"/>
          <w:rFonts w:ascii="Cambria" w:hAnsi="Cambria"/>
          <w:b/>
          <w:i w:val="0"/>
        </w:rPr>
        <w:t xml:space="preserve">-15.30 </w:t>
      </w:r>
      <w:r w:rsidR="00220304" w:rsidRPr="00075CC1">
        <w:rPr>
          <w:rFonts w:ascii="Cambria" w:eastAsia="Cambria Math" w:hAnsi="Cambria" w:cs="Times New Roman"/>
          <w:b/>
          <w:bCs/>
          <w:kern w:val="2"/>
        </w:rPr>
        <w:t>Пешеходная экскурсия по Старо-Татарской слободе.</w:t>
      </w:r>
      <w:r w:rsidR="00220304" w:rsidRPr="00075CC1">
        <w:rPr>
          <w:rFonts w:ascii="Cambria" w:hAnsi="Cambria"/>
        </w:rPr>
        <w:t xml:space="preserve"> </w:t>
      </w:r>
      <w:r w:rsidR="00220304" w:rsidRPr="00075CC1">
        <w:rPr>
          <w:rFonts w:ascii="Cambria" w:eastAsia="Cambria Math" w:hAnsi="Cambria" w:cs="Times New Roman"/>
          <w:b/>
          <w:bCs/>
          <w:kern w:val="2"/>
        </w:rPr>
        <w:t>Старо-татарская слобода</w:t>
      </w:r>
      <w:r w:rsidR="00220304" w:rsidRPr="00075CC1">
        <w:rPr>
          <w:rFonts w:ascii="Cambria" w:eastAsia="Cambria Math" w:hAnsi="Cambria" w:cs="Times New Roman"/>
          <w:bCs/>
          <w:kern w:val="2"/>
        </w:rPr>
        <w:t xml:space="preserve"> - это уникальный район в центре Казани с неповторимой архитектурой, богатым культурным наследием и живой историей. Старо-татарская слобода-некогда один из духовных и торговых центров города, где словно на плодоносном чернозёме вырастили поэты и мыслители, разворачивались купцы, творили народные умельцы. Достаточно вспомнить имена Ш. Марджани,</w:t>
      </w:r>
      <w:r w:rsidR="004243CB" w:rsidRPr="00075CC1">
        <w:rPr>
          <w:rFonts w:ascii="Cambria" w:eastAsia="Cambria Math" w:hAnsi="Cambria" w:cs="Times New Roman"/>
          <w:bCs/>
          <w:kern w:val="2"/>
        </w:rPr>
        <w:t xml:space="preserve"> </w:t>
      </w:r>
      <w:r w:rsidR="00220304" w:rsidRPr="00075CC1">
        <w:rPr>
          <w:rFonts w:ascii="Cambria" w:eastAsia="Cambria Math" w:hAnsi="Cambria" w:cs="Times New Roman"/>
          <w:bCs/>
          <w:kern w:val="2"/>
        </w:rPr>
        <w:t xml:space="preserve">К. Насыри, Г. </w:t>
      </w:r>
      <w:r w:rsidR="00596654" w:rsidRPr="00075CC1">
        <w:rPr>
          <w:rFonts w:ascii="Cambria" w:eastAsia="Cambria Math" w:hAnsi="Cambria" w:cs="Times New Roman"/>
          <w:bCs/>
          <w:kern w:val="2"/>
        </w:rPr>
        <w:t>Тукая, Ф.Амирхана</w:t>
      </w:r>
      <w:r w:rsidR="00220304" w:rsidRPr="00075CC1">
        <w:rPr>
          <w:rFonts w:ascii="Cambria" w:eastAsia="Cambria Math" w:hAnsi="Cambria" w:cs="Times New Roman"/>
          <w:bCs/>
          <w:kern w:val="2"/>
        </w:rPr>
        <w:t>, К. Фукса, Ф.Шаляпина. Мечеть Марджани построенная с личного разрешения императрицы Екатерины 2.</w:t>
      </w:r>
    </w:p>
    <w:p w:rsidR="00003C0F" w:rsidRPr="00075CC1" w:rsidRDefault="005D4405">
      <w:pPr>
        <w:pStyle w:val="Standard"/>
        <w:spacing w:line="0" w:lineRule="atLeast"/>
        <w:rPr>
          <w:rStyle w:val="a3"/>
          <w:rFonts w:ascii="Cambria" w:hAnsi="Cambria"/>
          <w:b/>
          <w:i w:val="0"/>
          <w:sz w:val="22"/>
          <w:szCs w:val="22"/>
        </w:rPr>
      </w:pPr>
      <w:r w:rsidRPr="00075CC1">
        <w:rPr>
          <w:rStyle w:val="a3"/>
          <w:rFonts w:ascii="Cambria" w:hAnsi="Cambria"/>
          <w:b/>
          <w:i w:val="0"/>
          <w:sz w:val="22"/>
          <w:szCs w:val="22"/>
        </w:rPr>
        <w:t>16</w:t>
      </w:r>
      <w:r w:rsidR="00220304" w:rsidRPr="00075CC1">
        <w:rPr>
          <w:rStyle w:val="a3"/>
          <w:rFonts w:ascii="Cambria" w:hAnsi="Cambria"/>
          <w:b/>
          <w:i w:val="0"/>
          <w:sz w:val="22"/>
          <w:szCs w:val="22"/>
        </w:rPr>
        <w:t>:00 Заселение в гостиницу</w:t>
      </w:r>
    </w:p>
    <w:p w:rsidR="00003C0F" w:rsidRPr="00075CC1" w:rsidRDefault="00A608F3">
      <w:pPr>
        <w:pStyle w:val="Standard"/>
        <w:spacing w:line="0" w:lineRule="atLeast"/>
        <w:rPr>
          <w:rStyle w:val="a3"/>
          <w:rFonts w:ascii="Cambria" w:hAnsi="Cambria"/>
          <w:b/>
          <w:i w:val="0"/>
          <w:sz w:val="22"/>
          <w:szCs w:val="22"/>
        </w:rPr>
      </w:pPr>
      <w:r w:rsidRPr="00075CC1">
        <w:rPr>
          <w:rStyle w:val="a3"/>
          <w:rFonts w:ascii="Cambria" w:hAnsi="Cambria"/>
          <w:b/>
          <w:i w:val="0"/>
          <w:sz w:val="22"/>
          <w:szCs w:val="22"/>
        </w:rPr>
        <w:t>Свободное время</w:t>
      </w:r>
    </w:p>
    <w:p w:rsidR="00003C0F" w:rsidRPr="00075CC1" w:rsidRDefault="00220304">
      <w:pPr>
        <w:shd w:val="clear" w:color="auto" w:fill="FFFFFF"/>
        <w:spacing w:after="0" w:line="273" w:lineRule="atLeast"/>
        <w:rPr>
          <w:rFonts w:ascii="Cambria" w:hAnsi="Cambria" w:cs="Times New Roman"/>
          <w:b/>
          <w:i/>
          <w:color w:val="000000"/>
          <w:u w:val="single"/>
          <w:lang w:eastAsia="ru-RU"/>
        </w:rPr>
      </w:pPr>
      <w:r w:rsidRPr="00075CC1">
        <w:rPr>
          <w:rFonts w:ascii="Cambria" w:hAnsi="Cambria" w:cs="Times New Roman"/>
          <w:b/>
          <w:i/>
          <w:color w:val="000000"/>
          <w:u w:val="single"/>
          <w:lang w:eastAsia="ru-RU"/>
        </w:rPr>
        <w:t xml:space="preserve">Работа автобуса </w:t>
      </w:r>
      <w:r w:rsidR="0010382F" w:rsidRPr="00075CC1">
        <w:rPr>
          <w:rFonts w:ascii="Cambria" w:hAnsi="Cambria" w:cs="Times New Roman"/>
          <w:b/>
          <w:i/>
          <w:color w:val="000000"/>
          <w:u w:val="single"/>
          <w:lang w:eastAsia="ru-RU"/>
        </w:rPr>
        <w:t xml:space="preserve">08.00-11.00 </w:t>
      </w:r>
      <w:r w:rsidRPr="00075CC1">
        <w:rPr>
          <w:rFonts w:ascii="Cambria" w:hAnsi="Cambria" w:cs="Times New Roman"/>
          <w:b/>
          <w:i/>
          <w:color w:val="000000"/>
          <w:u w:val="single"/>
          <w:lang w:eastAsia="ru-RU"/>
        </w:rPr>
        <w:t xml:space="preserve"> часов.  Работа гида </w:t>
      </w:r>
      <w:r w:rsidR="0010382F" w:rsidRPr="00075CC1">
        <w:rPr>
          <w:rFonts w:ascii="Cambria" w:hAnsi="Cambria" w:cs="Times New Roman"/>
          <w:b/>
          <w:i/>
          <w:color w:val="000000"/>
          <w:u w:val="single"/>
          <w:lang w:eastAsia="ru-RU"/>
        </w:rPr>
        <w:t xml:space="preserve">08.00-16.00 </w:t>
      </w:r>
      <w:r w:rsidRPr="00075CC1">
        <w:rPr>
          <w:rFonts w:ascii="Cambria" w:hAnsi="Cambria" w:cs="Times New Roman"/>
          <w:b/>
          <w:i/>
          <w:color w:val="000000"/>
          <w:u w:val="single"/>
          <w:lang w:eastAsia="ru-RU"/>
        </w:rPr>
        <w:t xml:space="preserve">  часов</w:t>
      </w:r>
    </w:p>
    <w:p w:rsidR="00003C0F" w:rsidRPr="00075CC1" w:rsidRDefault="00003C0F">
      <w:pPr>
        <w:shd w:val="clear" w:color="auto" w:fill="FFFFFF"/>
        <w:spacing w:after="0" w:line="273" w:lineRule="atLeast"/>
        <w:rPr>
          <w:rFonts w:ascii="Cambria" w:hAnsi="Cambria" w:cs="Times New Roman"/>
          <w:i/>
          <w:color w:val="000000"/>
          <w:lang w:eastAsia="ru-RU"/>
        </w:rPr>
      </w:pPr>
    </w:p>
    <w:p w:rsidR="00003C0F" w:rsidRPr="00075CC1" w:rsidRDefault="00220304">
      <w:pPr>
        <w:shd w:val="clear" w:color="auto" w:fill="FFFFFF"/>
        <w:spacing w:after="0" w:line="273" w:lineRule="atLeast"/>
        <w:rPr>
          <w:rFonts w:ascii="Cambria" w:hAnsi="Cambria" w:cs="Times New Roman"/>
          <w:b/>
          <w:i/>
          <w:color w:val="000000"/>
          <w:u w:val="single"/>
          <w:lang w:eastAsia="ru-RU"/>
        </w:rPr>
      </w:pPr>
      <w:r w:rsidRPr="00075CC1">
        <w:rPr>
          <w:rFonts w:ascii="Cambria" w:hAnsi="Cambria" w:cs="Times New Roman"/>
          <w:b/>
          <w:i/>
          <w:color w:val="000000"/>
          <w:u w:val="single"/>
          <w:lang w:eastAsia="ru-RU"/>
        </w:rPr>
        <w:t xml:space="preserve">2 день </w:t>
      </w:r>
    </w:p>
    <w:p w:rsidR="00003C0F" w:rsidRPr="00075CC1" w:rsidRDefault="00220304">
      <w:pPr>
        <w:overflowPunct w:val="0"/>
        <w:spacing w:after="0" w:line="240" w:lineRule="auto"/>
        <w:textAlignment w:val="baseline"/>
        <w:rPr>
          <w:rFonts w:ascii="Cambria" w:hAnsi="Cambria" w:cs="Times New Roman"/>
          <w:color w:val="000000"/>
          <w:lang w:eastAsia="ru-RU"/>
        </w:rPr>
      </w:pPr>
      <w:r w:rsidRPr="00075CC1">
        <w:rPr>
          <w:rStyle w:val="a3"/>
          <w:rFonts w:ascii="Cambria" w:hAnsi="Cambria"/>
          <w:b/>
          <w:i w:val="0"/>
        </w:rPr>
        <w:t>9.30</w:t>
      </w:r>
      <w:r w:rsidRPr="00075CC1">
        <w:rPr>
          <w:rStyle w:val="a3"/>
          <w:rFonts w:ascii="Cambria" w:hAnsi="Cambria"/>
        </w:rPr>
        <w:t xml:space="preserve"> </w:t>
      </w:r>
      <w:r w:rsidRPr="00075CC1">
        <w:rPr>
          <w:rFonts w:ascii="Cambria" w:hAnsi="Cambria" w:cs="Times New Roman"/>
          <w:b/>
          <w:iCs/>
          <w:color w:val="000000"/>
          <w:lang w:eastAsia="ru-RU"/>
        </w:rPr>
        <w:t>Встреча</w:t>
      </w:r>
      <w:r w:rsidRPr="00075CC1">
        <w:rPr>
          <w:rFonts w:ascii="Cambria" w:hAnsi="Cambria" w:cs="Times New Roman"/>
          <w:iCs/>
          <w:color w:val="000000"/>
          <w:lang w:eastAsia="ru-RU"/>
        </w:rPr>
        <w:t xml:space="preserve"> с гидом в холле отеля</w:t>
      </w:r>
      <w:r w:rsidRPr="00075CC1">
        <w:rPr>
          <w:rFonts w:ascii="Cambria" w:hAnsi="Cambria" w:cs="Times New Roman"/>
          <w:color w:val="000000"/>
          <w:lang w:eastAsia="ru-RU"/>
        </w:rPr>
        <w:t>. Выезд на программу.</w:t>
      </w:r>
    </w:p>
    <w:p w:rsidR="00003C0F" w:rsidRPr="00075CC1" w:rsidRDefault="00220304">
      <w:pPr>
        <w:pStyle w:val="a8"/>
        <w:rPr>
          <w:rFonts w:ascii="Cambria" w:hAnsi="Cambria" w:cs="Times New Roman"/>
        </w:rPr>
      </w:pPr>
      <w:r w:rsidRPr="00075CC1">
        <w:rPr>
          <w:rStyle w:val="a3"/>
          <w:rFonts w:ascii="Cambria" w:hAnsi="Cambria"/>
          <w:b/>
          <w:i w:val="0"/>
        </w:rPr>
        <w:t>10:30</w:t>
      </w:r>
      <w:r w:rsidR="0010382F" w:rsidRPr="00075CC1">
        <w:rPr>
          <w:rStyle w:val="a3"/>
          <w:rFonts w:ascii="Cambria" w:hAnsi="Cambria"/>
          <w:b/>
          <w:i w:val="0"/>
        </w:rPr>
        <w:t xml:space="preserve">-12.00 </w:t>
      </w:r>
      <w:r w:rsidRPr="00075CC1">
        <w:rPr>
          <w:rStyle w:val="a3"/>
          <w:rFonts w:ascii="Cambria" w:hAnsi="Cambria"/>
          <w:b/>
          <w:i w:val="0"/>
        </w:rPr>
        <w:t xml:space="preserve"> Загородная экскурсия в ИННОПОЛИС.</w:t>
      </w:r>
      <w:r w:rsidRPr="00075CC1">
        <w:rPr>
          <w:rStyle w:val="a3"/>
          <w:rFonts w:ascii="Cambria" w:hAnsi="Cambria"/>
          <w:i w:val="0"/>
        </w:rPr>
        <w:t xml:space="preserve"> Э</w:t>
      </w:r>
      <w:r w:rsidRPr="00075CC1">
        <w:rPr>
          <w:rFonts w:ascii="Cambria" w:hAnsi="Cambria" w:cs="Times New Roman"/>
        </w:rPr>
        <w:t xml:space="preserve">кскурсия по Иннополису длится 1,5 часа и включает обзорную прогулку по городу, а также посещение университетского кампуса и технопарков, где базируются ИТ-компании и стартапы особой экономической зоны.  -В университете вы увидите, в каких условиях учатся студенты. Осмотрите современный читальный зал и типовую жилую комнату в кампусе. -Используя возможности искусственного интеллекта, вы сможете вместе с НЕЙРОХУДОЖНИКОМ создать свою уникальную картину - такая возможность есть только у нас! -Протестируйте НЕЙРОБОКС, который с помощью искусственного интеллекта превратит вас в одного из персонажей сказки, фильма, комикса или мультгероя. В технопарке Попова вы узнаете, какие компании являются резидентами Иннополиса. Понаблюдаете за работой робота-официанта, увидите выставку движущихся картин. На обзорной экскурсии по городу вы встретите роботов-доставщиков. Футуристичные здания и продуманная инфраструктура удивят и детей, и взрослых! </w:t>
      </w:r>
    </w:p>
    <w:p w:rsidR="0010382F" w:rsidRPr="00075CC1" w:rsidRDefault="0010382F">
      <w:pPr>
        <w:pStyle w:val="a8"/>
        <w:rPr>
          <w:rStyle w:val="a3"/>
          <w:rFonts w:ascii="Cambria" w:hAnsi="Cambria"/>
          <w:i w:val="0"/>
        </w:rPr>
      </w:pPr>
      <w:r w:rsidRPr="00075CC1">
        <w:rPr>
          <w:rFonts w:ascii="Cambria" w:hAnsi="Cambria" w:cs="Times New Roman"/>
        </w:rPr>
        <w:t xml:space="preserve">12.00-13.00 Переезд в Свияжск. </w:t>
      </w:r>
    </w:p>
    <w:p w:rsidR="00003C0F" w:rsidRPr="00075CC1" w:rsidRDefault="00220304">
      <w:pPr>
        <w:pStyle w:val="a8"/>
        <w:rPr>
          <w:rStyle w:val="a3"/>
          <w:rFonts w:ascii="Cambria" w:hAnsi="Cambria"/>
          <w:i w:val="0"/>
          <w:iCs/>
        </w:rPr>
      </w:pPr>
      <w:r w:rsidRPr="00075CC1">
        <w:rPr>
          <w:rStyle w:val="a3"/>
          <w:rFonts w:ascii="Cambria" w:hAnsi="Cambria"/>
          <w:b/>
          <w:i w:val="0"/>
        </w:rPr>
        <w:t>13:00 Обед в кафе.</w:t>
      </w:r>
    </w:p>
    <w:p w:rsidR="000D6835" w:rsidRPr="00075CC1" w:rsidRDefault="00220304">
      <w:pPr>
        <w:shd w:val="clear" w:color="auto" w:fill="FFFFFF"/>
        <w:spacing w:after="0" w:line="273" w:lineRule="atLeast"/>
        <w:rPr>
          <w:rFonts w:ascii="Cambria" w:hAnsi="Cambria" w:cs="Times New Roman"/>
        </w:rPr>
      </w:pPr>
      <w:r w:rsidRPr="00075CC1">
        <w:rPr>
          <w:rFonts w:ascii="Cambria" w:hAnsi="Cambria" w:cs="Times New Roman"/>
          <w:b/>
          <w:bCs/>
        </w:rPr>
        <w:t>14:00</w:t>
      </w:r>
      <w:r w:rsidR="0010382F" w:rsidRPr="00075CC1">
        <w:rPr>
          <w:rFonts w:ascii="Cambria" w:hAnsi="Cambria" w:cs="Times New Roman"/>
          <w:b/>
          <w:bCs/>
        </w:rPr>
        <w:t xml:space="preserve">-16.00 </w:t>
      </w:r>
      <w:r w:rsidRPr="00075CC1">
        <w:rPr>
          <w:rFonts w:ascii="Cambria" w:hAnsi="Cambria" w:cs="Times New Roman"/>
          <w:b/>
          <w:bCs/>
        </w:rPr>
        <w:t xml:space="preserve"> </w:t>
      </w:r>
      <w:r w:rsidR="0010382F" w:rsidRPr="00075CC1">
        <w:rPr>
          <w:rFonts w:ascii="Cambria" w:hAnsi="Cambria" w:cs="Times New Roman"/>
          <w:b/>
          <w:bCs/>
        </w:rPr>
        <w:t>Экскурсия по</w:t>
      </w:r>
      <w:r w:rsidRPr="00075CC1">
        <w:rPr>
          <w:rFonts w:ascii="Cambria" w:hAnsi="Cambria" w:cs="Times New Roman"/>
          <w:b/>
          <w:bCs/>
        </w:rPr>
        <w:t xml:space="preserve"> Свияжск</w:t>
      </w:r>
      <w:r w:rsidR="0010382F" w:rsidRPr="00075CC1">
        <w:rPr>
          <w:rFonts w:ascii="Cambria" w:hAnsi="Cambria" w:cs="Times New Roman"/>
          <w:b/>
          <w:bCs/>
        </w:rPr>
        <w:t>у</w:t>
      </w:r>
      <w:r w:rsidRPr="00075CC1">
        <w:rPr>
          <w:rFonts w:ascii="Cambria" w:hAnsi="Cambria" w:cs="Times New Roman"/>
          <w:b/>
          <w:bCs/>
        </w:rPr>
        <w:t xml:space="preserve"> </w:t>
      </w:r>
      <w:r w:rsidRPr="00075CC1">
        <w:rPr>
          <w:rFonts w:ascii="Cambria" w:hAnsi="Cambria" w:cs="Times New Roman"/>
        </w:rPr>
        <w:t xml:space="preserve">с </w:t>
      </w:r>
      <w:r w:rsidR="0010382F" w:rsidRPr="00075CC1">
        <w:rPr>
          <w:rFonts w:ascii="Cambria" w:hAnsi="Cambria" w:cs="Times New Roman"/>
        </w:rPr>
        <w:t xml:space="preserve">с внешним осмотром или </w:t>
      </w:r>
      <w:r w:rsidRPr="00075CC1">
        <w:rPr>
          <w:rFonts w:ascii="Cambria" w:hAnsi="Cambria" w:cs="Times New Roman"/>
        </w:rPr>
        <w:t>посещением уникальных храмов: Деревянной Троицкой церкви XVI века, которую дважды посещал И. Грозный до и после взятия Казани. Успенского монастыря и церкви Успения Богородицы с сохранившейся фресковой росписью XVI века. Церкви Всех Скорбящих Радость. Никольской и Сергиевской Церквей</w:t>
      </w:r>
      <w:r w:rsidRPr="00075CC1">
        <w:rPr>
          <w:rFonts w:ascii="Cambria" w:hAnsi="Cambria" w:cs="Times New Roman"/>
        </w:rPr>
        <w:br/>
      </w:r>
      <w:r w:rsidR="0010382F" w:rsidRPr="00075CC1">
        <w:rPr>
          <w:rFonts w:ascii="Cambria" w:hAnsi="Cambria" w:cs="Times New Roman"/>
          <w:b/>
        </w:rPr>
        <w:t>16</w:t>
      </w:r>
      <w:r w:rsidRPr="00075CC1">
        <w:rPr>
          <w:rFonts w:ascii="Cambria" w:hAnsi="Cambria" w:cs="Times New Roman"/>
          <w:b/>
        </w:rPr>
        <w:t>.00</w:t>
      </w:r>
      <w:r w:rsidR="000D6835" w:rsidRPr="00075CC1">
        <w:rPr>
          <w:rFonts w:ascii="Cambria" w:hAnsi="Cambria" w:cs="Times New Roman"/>
          <w:b/>
        </w:rPr>
        <w:t>-17.0</w:t>
      </w:r>
      <w:r w:rsidR="0010382F" w:rsidRPr="00075CC1">
        <w:rPr>
          <w:rFonts w:ascii="Cambria" w:hAnsi="Cambria" w:cs="Times New Roman"/>
          <w:b/>
        </w:rPr>
        <w:t xml:space="preserve">0 </w:t>
      </w:r>
      <w:r w:rsidRPr="00075CC1">
        <w:rPr>
          <w:rFonts w:ascii="Cambria" w:hAnsi="Cambria" w:cs="Times New Roman"/>
          <w:b/>
        </w:rPr>
        <w:t xml:space="preserve"> </w:t>
      </w:r>
      <w:r w:rsidR="000D6835" w:rsidRPr="00075CC1">
        <w:rPr>
          <w:rFonts w:ascii="Cambria" w:hAnsi="Cambria" w:cs="Times New Roman"/>
          <w:b/>
        </w:rPr>
        <w:t xml:space="preserve">Музей археологического дерева  «Татарская слободка»  </w:t>
      </w:r>
      <w:r w:rsidR="000D6835" w:rsidRPr="00075CC1">
        <w:rPr>
          <w:rFonts w:ascii="Cambria" w:hAnsi="Cambria" w:cs="Times New Roman"/>
        </w:rPr>
        <w:t>Уникальный интерактивный музей. Только здесь Вы сможете увидеть деревянные постройки городской застройки XVI-XVIII вв., узнать, чем занималось население Свияжска с самого его основания. Экспозиция музея состоит из интерактивных экранов, анимированных панно, прозрачного стеклянного пола, макета древнего города и других экспонатов Здание музея встроено в холм, чтобы не исказить природный ландшафт Свияжска. Этот музей не имеет аналогов. В нем наглядно представлены  четыре эпохи, по очереди сменяющие друг друга: 16 век, два этапа 17 века и 18 век.</w:t>
      </w:r>
    </w:p>
    <w:p w:rsidR="00003C0F" w:rsidRPr="00075CC1" w:rsidRDefault="000D6835">
      <w:pPr>
        <w:shd w:val="clear" w:color="auto" w:fill="FFFFFF"/>
        <w:spacing w:after="0" w:line="273" w:lineRule="atLeast"/>
        <w:rPr>
          <w:rFonts w:ascii="Cambria" w:hAnsi="Cambria" w:cs="Times New Roman"/>
          <w:b/>
          <w:bCs/>
        </w:rPr>
      </w:pPr>
      <w:r w:rsidRPr="00075CC1">
        <w:rPr>
          <w:rFonts w:ascii="Cambria" w:hAnsi="Cambria" w:cs="Times New Roman"/>
          <w:b/>
        </w:rPr>
        <w:lastRenderedPageBreak/>
        <w:t>17.00 -18:3</w:t>
      </w:r>
      <w:r w:rsidR="0010382F" w:rsidRPr="00075CC1">
        <w:rPr>
          <w:rFonts w:ascii="Cambria" w:hAnsi="Cambria" w:cs="Times New Roman"/>
          <w:b/>
        </w:rPr>
        <w:t>0</w:t>
      </w:r>
      <w:r w:rsidR="0010382F" w:rsidRPr="00075CC1">
        <w:rPr>
          <w:rFonts w:ascii="Cambria" w:hAnsi="Cambria" w:cs="Times New Roman"/>
          <w:b/>
          <w:bCs/>
        </w:rPr>
        <w:t xml:space="preserve"> Возвращение</w:t>
      </w:r>
      <w:r w:rsidR="00220304" w:rsidRPr="00075CC1">
        <w:rPr>
          <w:rFonts w:ascii="Cambria" w:hAnsi="Cambria" w:cs="Times New Roman"/>
          <w:b/>
          <w:bCs/>
        </w:rPr>
        <w:t xml:space="preserve"> в Казань</w:t>
      </w:r>
    </w:p>
    <w:p w:rsidR="00003C0F" w:rsidRPr="00075CC1" w:rsidRDefault="0010382F">
      <w:pPr>
        <w:jc w:val="both"/>
        <w:rPr>
          <w:rFonts w:ascii="Cambria" w:hAnsi="Cambria" w:cs="Times New Roman"/>
          <w:b/>
          <w:u w:val="single"/>
        </w:rPr>
      </w:pPr>
      <w:r w:rsidRPr="00075CC1">
        <w:rPr>
          <w:rFonts w:ascii="Cambria" w:hAnsi="Cambria" w:cs="Times New Roman"/>
          <w:b/>
          <w:i/>
          <w:color w:val="000000"/>
          <w:u w:val="single"/>
          <w:lang w:eastAsia="ru-RU"/>
        </w:rPr>
        <w:t>Работа автобуса 09.30 – 18.</w:t>
      </w:r>
      <w:r w:rsidR="000D6835" w:rsidRPr="00075CC1">
        <w:rPr>
          <w:rFonts w:ascii="Cambria" w:hAnsi="Cambria" w:cs="Times New Roman"/>
          <w:b/>
          <w:i/>
          <w:color w:val="000000"/>
          <w:u w:val="single"/>
          <w:lang w:eastAsia="ru-RU"/>
        </w:rPr>
        <w:t>3</w:t>
      </w:r>
      <w:r w:rsidR="00A4793C" w:rsidRPr="00075CC1">
        <w:rPr>
          <w:rFonts w:ascii="Cambria" w:hAnsi="Cambria" w:cs="Times New Roman"/>
          <w:b/>
          <w:i/>
          <w:color w:val="000000"/>
          <w:u w:val="single"/>
          <w:lang w:eastAsia="ru-RU"/>
        </w:rPr>
        <w:t>0 часов</w:t>
      </w:r>
      <w:r w:rsidR="000D6835" w:rsidRPr="00075CC1">
        <w:rPr>
          <w:rFonts w:ascii="Cambria" w:hAnsi="Cambria" w:cs="Times New Roman"/>
          <w:b/>
          <w:i/>
          <w:color w:val="000000"/>
          <w:u w:val="single"/>
          <w:lang w:eastAsia="ru-RU"/>
        </w:rPr>
        <w:t>.  Работа гида 09.30-18.3</w:t>
      </w:r>
      <w:r w:rsidRPr="00075CC1">
        <w:rPr>
          <w:rFonts w:ascii="Cambria" w:hAnsi="Cambria" w:cs="Times New Roman"/>
          <w:b/>
          <w:i/>
          <w:color w:val="000000"/>
          <w:u w:val="single"/>
          <w:lang w:eastAsia="ru-RU"/>
        </w:rPr>
        <w:t xml:space="preserve">0 </w:t>
      </w:r>
      <w:r w:rsidR="00220304" w:rsidRPr="00075CC1">
        <w:rPr>
          <w:rFonts w:ascii="Cambria" w:hAnsi="Cambria" w:cs="Times New Roman"/>
          <w:b/>
          <w:i/>
          <w:color w:val="000000"/>
          <w:u w:val="single"/>
          <w:lang w:eastAsia="ru-RU"/>
        </w:rPr>
        <w:t xml:space="preserve">  часов</w:t>
      </w:r>
    </w:p>
    <w:p w:rsidR="00003C0F" w:rsidRPr="00075CC1" w:rsidRDefault="00220304">
      <w:pPr>
        <w:shd w:val="clear" w:color="auto" w:fill="FFFFFF"/>
        <w:spacing w:after="0" w:line="273" w:lineRule="atLeast"/>
        <w:rPr>
          <w:rFonts w:ascii="Cambria" w:hAnsi="Cambria" w:cs="Times New Roman"/>
          <w:b/>
          <w:bCs/>
          <w:u w:val="single"/>
        </w:rPr>
      </w:pPr>
      <w:r w:rsidRPr="00075CC1">
        <w:rPr>
          <w:rFonts w:ascii="Cambria" w:hAnsi="Cambria" w:cs="Times New Roman"/>
          <w:b/>
          <w:bCs/>
          <w:u w:val="single"/>
        </w:rPr>
        <w:t>3 день</w:t>
      </w:r>
    </w:p>
    <w:p w:rsidR="00003C0F" w:rsidRPr="00075CC1" w:rsidRDefault="00220304">
      <w:pPr>
        <w:pStyle w:val="a8"/>
        <w:contextualSpacing/>
        <w:rPr>
          <w:rFonts w:ascii="Cambria" w:hAnsi="Cambria" w:cs="Times New Roman"/>
        </w:rPr>
      </w:pPr>
      <w:r w:rsidRPr="00075CC1">
        <w:rPr>
          <w:rFonts w:ascii="Cambria" w:hAnsi="Cambria" w:cs="Times New Roman"/>
          <w:b/>
        </w:rPr>
        <w:t>10:00</w:t>
      </w:r>
      <w:r w:rsidRPr="00075CC1">
        <w:rPr>
          <w:rFonts w:ascii="Cambria" w:hAnsi="Cambria" w:cs="Times New Roman"/>
        </w:rPr>
        <w:t xml:space="preserve"> Встреча с экскурсоводом в холле гостиницы.  Сдача вещей в камеру хранения отеля.</w:t>
      </w:r>
    </w:p>
    <w:p w:rsidR="00003C0F" w:rsidRPr="00075CC1" w:rsidRDefault="00852F81">
      <w:pPr>
        <w:pStyle w:val="a8"/>
        <w:contextualSpacing/>
        <w:rPr>
          <w:rFonts w:ascii="Cambria" w:hAnsi="Cambria" w:cs="Times New Roman"/>
          <w:color w:val="000000"/>
        </w:rPr>
      </w:pPr>
      <w:r w:rsidRPr="00075CC1">
        <w:rPr>
          <w:rFonts w:ascii="Cambria" w:hAnsi="Cambria" w:cs="Times New Roman"/>
          <w:b/>
          <w:bCs/>
        </w:rPr>
        <w:t>10:30</w:t>
      </w:r>
      <w:r w:rsidR="00220304" w:rsidRPr="00075CC1">
        <w:rPr>
          <w:rFonts w:ascii="Cambria" w:hAnsi="Cambria" w:cs="Times New Roman"/>
        </w:rPr>
        <w:t xml:space="preserve"> Экскурсия</w:t>
      </w:r>
      <w:r w:rsidR="00220304" w:rsidRPr="00075CC1">
        <w:rPr>
          <w:rFonts w:ascii="Cambria" w:hAnsi="Cambria" w:cs="Times New Roman"/>
          <w:b/>
        </w:rPr>
        <w:t xml:space="preserve"> «Белокаменная крепость».</w:t>
      </w:r>
      <w:r w:rsidR="00220304" w:rsidRPr="00075CC1">
        <w:rPr>
          <w:rFonts w:ascii="Cambria" w:hAnsi="Cambria" w:cs="Times New Roman"/>
          <w:b/>
          <w:color w:val="FF0000"/>
        </w:rPr>
        <w:t xml:space="preserve"> </w:t>
      </w:r>
      <w:r w:rsidR="00220304" w:rsidRPr="00075CC1">
        <w:rPr>
          <w:rFonts w:ascii="Cambria" w:hAnsi="Cambria" w:cs="Times New Roman"/>
          <w:b/>
        </w:rPr>
        <w:t>Казанский Кремль</w:t>
      </w:r>
      <w:r w:rsidR="00220304" w:rsidRPr="00075CC1">
        <w:rPr>
          <w:rFonts w:ascii="Cambria" w:hAnsi="Cambria" w:cs="Times New Roman"/>
        </w:rPr>
        <w:t xml:space="preserve"> – главная достопримечательность города, памятник всемирно</w:t>
      </w:r>
      <w:r w:rsidR="00220304" w:rsidRPr="00075CC1">
        <w:rPr>
          <w:rFonts w:ascii="Cambria" w:hAnsi="Cambria" w:cs="Times New Roman"/>
          <w:u w:val="single"/>
        </w:rPr>
        <w:t>г</w:t>
      </w:r>
      <w:r w:rsidR="00220304" w:rsidRPr="00075CC1">
        <w:rPr>
          <w:rFonts w:ascii="Cambria" w:hAnsi="Cambria" w:cs="Times New Roman"/>
        </w:rPr>
        <w:t>о наследия ЮНЕСКО. Это - официальная резиденция Президента Республики Татарстан и государственный музей-заповедник, который ежегодно посещают тысячи туристов. Белокаменный Кремль – сердце древнего города, воплотившее в себе культуру запада и востока. Здесь взметнулись ввысь минареты главной мечети города Кул Шариф (посещение) и сверкают золотом купола старейшего православного Благовещенского собора. На территории крепости находится один из символов Казани -  знаменитая «падающая» башня ханши Сююмбике.</w:t>
      </w:r>
      <w:r w:rsidR="00220304" w:rsidRPr="00075CC1">
        <w:rPr>
          <w:rFonts w:ascii="Cambria" w:hAnsi="Cambria" w:cs="Times New Roman"/>
          <w:color w:val="000000"/>
        </w:rPr>
        <w:t xml:space="preserve"> </w:t>
      </w:r>
    </w:p>
    <w:p w:rsidR="00852F81" w:rsidRPr="00075CC1" w:rsidRDefault="00852F81" w:rsidP="00852F81">
      <w:pPr>
        <w:pStyle w:val="a8"/>
        <w:contextualSpacing/>
        <w:rPr>
          <w:rFonts w:ascii="Cambria" w:hAnsi="Cambria" w:cs="Times New Roman"/>
          <w:b/>
          <w:bCs/>
          <w:color w:val="000000"/>
        </w:rPr>
      </w:pPr>
      <w:r w:rsidRPr="00075CC1">
        <w:rPr>
          <w:rFonts w:ascii="Cambria" w:hAnsi="Cambria" w:cs="Times New Roman"/>
          <w:b/>
          <w:bCs/>
          <w:color w:val="000000"/>
        </w:rPr>
        <w:t>12:30 Обед</w:t>
      </w:r>
      <w:r w:rsidR="007376C3" w:rsidRPr="00075CC1">
        <w:rPr>
          <w:rFonts w:ascii="Cambria" w:hAnsi="Cambria" w:cs="Times New Roman"/>
          <w:b/>
          <w:bCs/>
          <w:color w:val="000000"/>
        </w:rPr>
        <w:t xml:space="preserve"> в кафе</w:t>
      </w:r>
    </w:p>
    <w:p w:rsidR="00852F81" w:rsidRPr="00075CC1" w:rsidRDefault="00852F81" w:rsidP="00852F81">
      <w:pPr>
        <w:pStyle w:val="a8"/>
        <w:contextualSpacing/>
        <w:rPr>
          <w:rFonts w:ascii="Cambria" w:hAnsi="Cambria" w:cs="Times New Roman"/>
          <w:color w:val="000000"/>
        </w:rPr>
      </w:pPr>
      <w:r w:rsidRPr="00075CC1">
        <w:rPr>
          <w:rFonts w:ascii="Cambria" w:hAnsi="Cambria" w:cs="Times New Roman"/>
          <w:b/>
          <w:bCs/>
          <w:color w:val="000000"/>
        </w:rPr>
        <w:t>13:30 Пешеходная прогулка по Кремлевской Набережной</w:t>
      </w:r>
    </w:p>
    <w:p w:rsidR="00003C0F" w:rsidRPr="00075CC1" w:rsidRDefault="00220304">
      <w:pPr>
        <w:contextualSpacing/>
        <w:jc w:val="both"/>
        <w:rPr>
          <w:rFonts w:ascii="Cambria" w:hAnsi="Cambria" w:cs="Times New Roman"/>
          <w:b/>
          <w:bCs/>
          <w:color w:val="000000"/>
        </w:rPr>
      </w:pPr>
      <w:r w:rsidRPr="00075CC1">
        <w:rPr>
          <w:rFonts w:ascii="Cambria" w:hAnsi="Cambria" w:cs="Times New Roman"/>
          <w:b/>
        </w:rPr>
        <w:t>15:30</w:t>
      </w:r>
      <w:r w:rsidRPr="00075CC1">
        <w:rPr>
          <w:rFonts w:ascii="Cambria" w:hAnsi="Cambria" w:cs="Times New Roman"/>
        </w:rPr>
        <w:t xml:space="preserve"> </w:t>
      </w:r>
      <w:r w:rsidRPr="00075CC1">
        <w:rPr>
          <w:rFonts w:ascii="Cambria" w:hAnsi="Cambria" w:cs="Times New Roman"/>
          <w:b/>
          <w:bCs/>
          <w:color w:val="000000"/>
        </w:rPr>
        <w:t>Трансфер в отель за вещами. Свободное время для покупки сувениров</w:t>
      </w:r>
    </w:p>
    <w:p w:rsidR="00003C0F" w:rsidRPr="00075CC1" w:rsidRDefault="00220304">
      <w:pPr>
        <w:contextualSpacing/>
        <w:jc w:val="both"/>
        <w:rPr>
          <w:rFonts w:ascii="Cambria" w:hAnsi="Cambria" w:cs="Times New Roman"/>
          <w:b/>
        </w:rPr>
      </w:pPr>
      <w:r w:rsidRPr="00075CC1">
        <w:rPr>
          <w:rFonts w:ascii="Cambria" w:hAnsi="Cambria" w:cs="Times New Roman"/>
          <w:b/>
        </w:rPr>
        <w:t>17:00 Трансфер на ж/д вокзал</w:t>
      </w:r>
    </w:p>
    <w:p w:rsidR="00003C0F" w:rsidRPr="00075CC1" w:rsidRDefault="00220304">
      <w:pPr>
        <w:jc w:val="both"/>
        <w:rPr>
          <w:rFonts w:ascii="Cambria" w:hAnsi="Cambria" w:cs="Times New Roman"/>
          <w:b/>
          <w:u w:val="single"/>
        </w:rPr>
      </w:pPr>
      <w:r w:rsidRPr="00075CC1">
        <w:rPr>
          <w:rFonts w:ascii="Cambria" w:hAnsi="Cambria" w:cs="Times New Roman"/>
          <w:b/>
          <w:i/>
          <w:color w:val="000000"/>
          <w:u w:val="single"/>
          <w:lang w:eastAsia="ru-RU"/>
        </w:rPr>
        <w:t xml:space="preserve">Работа </w:t>
      </w:r>
      <w:r w:rsidR="00A4793C" w:rsidRPr="00075CC1">
        <w:rPr>
          <w:rFonts w:ascii="Cambria" w:hAnsi="Cambria" w:cs="Times New Roman"/>
          <w:b/>
          <w:i/>
          <w:color w:val="000000"/>
          <w:u w:val="single"/>
          <w:lang w:eastAsia="ru-RU"/>
        </w:rPr>
        <w:t>автобуса 15.30-17.00  часов</w:t>
      </w:r>
      <w:r w:rsidRPr="00075CC1">
        <w:rPr>
          <w:rFonts w:ascii="Cambria" w:hAnsi="Cambria" w:cs="Times New Roman"/>
          <w:b/>
          <w:i/>
          <w:color w:val="000000"/>
          <w:u w:val="single"/>
          <w:lang w:eastAsia="ru-RU"/>
        </w:rPr>
        <w:t xml:space="preserve">.  Работа </w:t>
      </w:r>
      <w:r w:rsidR="00A4793C" w:rsidRPr="00075CC1">
        <w:rPr>
          <w:rFonts w:ascii="Cambria" w:hAnsi="Cambria" w:cs="Times New Roman"/>
          <w:b/>
          <w:i/>
          <w:color w:val="000000"/>
          <w:u w:val="single"/>
          <w:lang w:eastAsia="ru-RU"/>
        </w:rPr>
        <w:t xml:space="preserve">гида 10.00- 17.00 </w:t>
      </w:r>
      <w:r w:rsidRPr="00075CC1">
        <w:rPr>
          <w:rFonts w:ascii="Cambria" w:hAnsi="Cambria" w:cs="Times New Roman"/>
          <w:b/>
          <w:i/>
          <w:color w:val="000000"/>
          <w:u w:val="single"/>
          <w:lang w:eastAsia="ru-RU"/>
        </w:rPr>
        <w:t>часов</w:t>
      </w:r>
    </w:p>
    <w:p w:rsidR="00003C0F" w:rsidRPr="00075CC1" w:rsidRDefault="00003C0F">
      <w:pPr>
        <w:overflowPunct w:val="0"/>
        <w:spacing w:after="0" w:line="240" w:lineRule="auto"/>
        <w:textAlignment w:val="baseline"/>
        <w:rPr>
          <w:rFonts w:ascii="Cambria" w:hAnsi="Cambria" w:cs="Times New Roman"/>
          <w:b/>
          <w:lang w:eastAsia="ru-RU"/>
        </w:rPr>
      </w:pPr>
    </w:p>
    <w:p w:rsidR="00A4793C" w:rsidRPr="00075CC1" w:rsidRDefault="00A4793C" w:rsidP="00A4793C">
      <w:pPr>
        <w:spacing w:after="0" w:line="240" w:lineRule="auto"/>
        <w:rPr>
          <w:rFonts w:ascii="Cambria" w:eastAsia="Calibri" w:hAnsi="Cambria" w:cs="Times New Roman"/>
          <w:shd w:val="clear" w:color="auto" w:fill="FFFFFF"/>
        </w:rPr>
      </w:pPr>
      <w:r w:rsidRPr="00075CC1">
        <w:rPr>
          <w:rFonts w:ascii="Cambria" w:eastAsia="Calibri" w:hAnsi="Cambria" w:cs="Times New Roman"/>
          <w:shd w:val="clear" w:color="auto" w:fill="FFFFFF"/>
        </w:rPr>
        <w:t>Все отели находятся в центре города в шаговой доступности до</w:t>
      </w:r>
      <w:r w:rsidR="004345CD" w:rsidRPr="00075CC1">
        <w:rPr>
          <w:rFonts w:ascii="Cambria" w:eastAsia="Calibri" w:hAnsi="Cambria" w:cs="Times New Roman"/>
          <w:shd w:val="clear" w:color="auto" w:fill="FFFFFF"/>
        </w:rPr>
        <w:t xml:space="preserve"> ул Баумана и Казанского Кремля (НЕТТО).</w:t>
      </w:r>
    </w:p>
    <w:tbl>
      <w:tblPr>
        <w:tblStyle w:val="a9"/>
        <w:tblW w:w="10203" w:type="dxa"/>
        <w:tblLook w:val="04A0" w:firstRow="1" w:lastRow="0" w:firstColumn="1" w:lastColumn="0" w:noHBand="0" w:noVBand="1"/>
      </w:tblPr>
      <w:tblGrid>
        <w:gridCol w:w="3964"/>
        <w:gridCol w:w="851"/>
        <w:gridCol w:w="1559"/>
        <w:gridCol w:w="1276"/>
        <w:gridCol w:w="1276"/>
        <w:gridCol w:w="1277"/>
      </w:tblGrid>
      <w:tr w:rsidR="00561911" w:rsidRPr="00075CC1" w:rsidTr="00075CC1">
        <w:trPr>
          <w:trHeight w:val="234"/>
        </w:trPr>
        <w:tc>
          <w:tcPr>
            <w:tcW w:w="3964" w:type="dxa"/>
            <w:noWrap/>
            <w:hideMark/>
          </w:tcPr>
          <w:p w:rsidR="00561911" w:rsidRPr="00075CC1" w:rsidRDefault="00561911" w:rsidP="00561911">
            <w:pPr>
              <w:spacing w:after="0" w:line="240" w:lineRule="auto"/>
              <w:rPr>
                <w:rFonts w:ascii="Cambria" w:hAnsi="Cambria" w:cs="Times New Roman"/>
                <w:b/>
                <w:bCs/>
                <w:color w:val="000000"/>
                <w:lang w:eastAsia="ru-RU"/>
              </w:rPr>
            </w:pPr>
            <w:r w:rsidRPr="00075CC1">
              <w:rPr>
                <w:rFonts w:ascii="Cambria" w:hAnsi="Cambria" w:cs="Times New Roman"/>
                <w:b/>
                <w:bCs/>
                <w:color w:val="000000"/>
                <w:lang w:eastAsia="ru-RU"/>
              </w:rPr>
              <w:t xml:space="preserve">Отель </w:t>
            </w:r>
          </w:p>
        </w:tc>
        <w:tc>
          <w:tcPr>
            <w:tcW w:w="851" w:type="dxa"/>
            <w:noWrap/>
            <w:hideMark/>
          </w:tcPr>
          <w:p w:rsidR="00561911" w:rsidRPr="00075CC1" w:rsidRDefault="00561911" w:rsidP="00561911">
            <w:pPr>
              <w:spacing w:after="0" w:line="240" w:lineRule="auto"/>
              <w:rPr>
                <w:rFonts w:ascii="Cambria" w:hAnsi="Cambria" w:cs="Times New Roman"/>
                <w:b/>
                <w:bCs/>
                <w:color w:val="000000"/>
                <w:lang w:eastAsia="ru-RU"/>
              </w:rPr>
            </w:pPr>
            <w:r w:rsidRPr="00075CC1">
              <w:rPr>
                <w:rFonts w:ascii="Cambria" w:hAnsi="Cambria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1559" w:type="dxa"/>
          </w:tcPr>
          <w:p w:rsidR="00561911" w:rsidRPr="00075CC1" w:rsidRDefault="00561911" w:rsidP="00561911">
            <w:pPr>
              <w:spacing w:after="0" w:line="240" w:lineRule="auto"/>
              <w:rPr>
                <w:rFonts w:ascii="Cambria" w:hAnsi="Cambria" w:cs="Times New Roman"/>
                <w:b/>
                <w:bCs/>
                <w:color w:val="000000"/>
                <w:lang w:eastAsia="ru-RU"/>
              </w:rPr>
            </w:pPr>
            <w:r w:rsidRPr="00075CC1">
              <w:rPr>
                <w:rFonts w:ascii="Cambria" w:hAnsi="Cambria" w:cs="Times New Roman"/>
                <w:b/>
                <w:bCs/>
                <w:color w:val="000000"/>
                <w:lang w:eastAsia="ru-RU"/>
              </w:rPr>
              <w:t>10+1</w:t>
            </w:r>
          </w:p>
        </w:tc>
        <w:tc>
          <w:tcPr>
            <w:tcW w:w="1276" w:type="dxa"/>
            <w:noWrap/>
            <w:hideMark/>
          </w:tcPr>
          <w:p w:rsidR="00561911" w:rsidRPr="00075CC1" w:rsidRDefault="00561911" w:rsidP="00561911">
            <w:pPr>
              <w:spacing w:after="0" w:line="240" w:lineRule="auto"/>
              <w:rPr>
                <w:rFonts w:ascii="Cambria" w:hAnsi="Cambria" w:cs="Times New Roman"/>
                <w:color w:val="000000"/>
                <w:lang w:eastAsia="ru-RU"/>
              </w:rPr>
            </w:pPr>
            <w:r w:rsidRPr="00075CC1">
              <w:rPr>
                <w:rFonts w:ascii="Cambria" w:hAnsi="Cambria" w:cs="Times New Roman"/>
                <w:color w:val="000000"/>
                <w:lang w:eastAsia="ru-RU"/>
              </w:rPr>
              <w:t>20+2</w:t>
            </w:r>
          </w:p>
        </w:tc>
        <w:tc>
          <w:tcPr>
            <w:tcW w:w="1276" w:type="dxa"/>
            <w:noWrap/>
            <w:hideMark/>
          </w:tcPr>
          <w:p w:rsidR="00561911" w:rsidRPr="00075CC1" w:rsidRDefault="00561911" w:rsidP="00561911">
            <w:pPr>
              <w:spacing w:after="0" w:line="240" w:lineRule="auto"/>
              <w:rPr>
                <w:rFonts w:ascii="Cambria" w:hAnsi="Cambria" w:cs="Times New Roman"/>
                <w:color w:val="000000"/>
                <w:lang w:eastAsia="ru-RU"/>
              </w:rPr>
            </w:pPr>
            <w:r w:rsidRPr="00075CC1">
              <w:rPr>
                <w:rFonts w:ascii="Cambria" w:hAnsi="Cambria" w:cs="Times New Roman"/>
                <w:color w:val="000000"/>
                <w:lang w:eastAsia="ru-RU"/>
              </w:rPr>
              <w:t>30+3</w:t>
            </w:r>
          </w:p>
        </w:tc>
        <w:tc>
          <w:tcPr>
            <w:tcW w:w="1277" w:type="dxa"/>
            <w:noWrap/>
            <w:hideMark/>
          </w:tcPr>
          <w:p w:rsidR="00561911" w:rsidRPr="00075CC1" w:rsidRDefault="00561911" w:rsidP="00561911">
            <w:pPr>
              <w:spacing w:after="0" w:line="240" w:lineRule="auto"/>
              <w:rPr>
                <w:rFonts w:ascii="Cambria" w:hAnsi="Cambria" w:cs="Times New Roman"/>
                <w:color w:val="000000"/>
                <w:lang w:eastAsia="ru-RU"/>
              </w:rPr>
            </w:pPr>
            <w:r w:rsidRPr="00075CC1">
              <w:rPr>
                <w:rFonts w:ascii="Cambria" w:hAnsi="Cambria" w:cs="Times New Roman"/>
                <w:color w:val="000000"/>
                <w:lang w:eastAsia="ru-RU"/>
              </w:rPr>
              <w:t xml:space="preserve">40+4 </w:t>
            </w:r>
          </w:p>
        </w:tc>
      </w:tr>
      <w:tr w:rsidR="00561911" w:rsidRPr="00075CC1" w:rsidTr="00075CC1">
        <w:trPr>
          <w:trHeight w:val="234"/>
        </w:trPr>
        <w:tc>
          <w:tcPr>
            <w:tcW w:w="3964" w:type="dxa"/>
            <w:hideMark/>
          </w:tcPr>
          <w:p w:rsidR="00561911" w:rsidRPr="00075CC1" w:rsidRDefault="00561911" w:rsidP="00561911">
            <w:pPr>
              <w:spacing w:after="0" w:line="240" w:lineRule="auto"/>
              <w:jc w:val="center"/>
              <w:rPr>
                <w:rFonts w:ascii="Cambria" w:hAnsi="Cambria" w:cs="Times New Roman"/>
                <w:color w:val="000000"/>
                <w:lang w:eastAsia="ru-RU"/>
              </w:rPr>
            </w:pPr>
            <w:r w:rsidRPr="00075CC1">
              <w:rPr>
                <w:rFonts w:ascii="Cambria" w:hAnsi="Cambria" w:cs="Times New Roman"/>
                <w:color w:val="000000"/>
                <w:lang w:eastAsia="ru-RU"/>
              </w:rPr>
              <w:t>Раймонд 4* завтрак швед стол</w:t>
            </w:r>
          </w:p>
        </w:tc>
        <w:tc>
          <w:tcPr>
            <w:tcW w:w="851" w:type="dxa"/>
            <w:noWrap/>
          </w:tcPr>
          <w:p w:rsidR="00561911" w:rsidRPr="00075CC1" w:rsidRDefault="00561911" w:rsidP="00561911">
            <w:pPr>
              <w:spacing w:after="0" w:line="240" w:lineRule="auto"/>
              <w:rPr>
                <w:rFonts w:ascii="Cambria" w:hAnsi="Cambria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</w:tcPr>
          <w:p w:rsidR="00561911" w:rsidRPr="00075CC1" w:rsidRDefault="00561911" w:rsidP="00561911">
            <w:pPr>
              <w:rPr>
                <w:rFonts w:ascii="Cambria" w:hAnsi="Cambria"/>
              </w:rPr>
            </w:pPr>
          </w:p>
        </w:tc>
        <w:tc>
          <w:tcPr>
            <w:tcW w:w="1276" w:type="dxa"/>
            <w:noWrap/>
          </w:tcPr>
          <w:p w:rsidR="00561911" w:rsidRPr="00075CC1" w:rsidRDefault="00561911" w:rsidP="00561911">
            <w:pPr>
              <w:rPr>
                <w:rFonts w:ascii="Cambria" w:hAnsi="Cambria"/>
              </w:rPr>
            </w:pPr>
          </w:p>
        </w:tc>
        <w:tc>
          <w:tcPr>
            <w:tcW w:w="1276" w:type="dxa"/>
            <w:noWrap/>
          </w:tcPr>
          <w:p w:rsidR="00561911" w:rsidRPr="00075CC1" w:rsidRDefault="00561911" w:rsidP="00561911">
            <w:pPr>
              <w:rPr>
                <w:rFonts w:ascii="Cambria" w:hAnsi="Cambria"/>
              </w:rPr>
            </w:pPr>
          </w:p>
        </w:tc>
        <w:tc>
          <w:tcPr>
            <w:tcW w:w="1277" w:type="dxa"/>
            <w:noWrap/>
          </w:tcPr>
          <w:p w:rsidR="00561911" w:rsidRPr="00075CC1" w:rsidRDefault="00561911" w:rsidP="00561911">
            <w:pPr>
              <w:rPr>
                <w:rFonts w:ascii="Cambria" w:hAnsi="Cambria"/>
              </w:rPr>
            </w:pPr>
          </w:p>
        </w:tc>
      </w:tr>
      <w:tr w:rsidR="00561911" w:rsidRPr="00075CC1" w:rsidTr="00075CC1">
        <w:trPr>
          <w:trHeight w:val="234"/>
        </w:trPr>
        <w:tc>
          <w:tcPr>
            <w:tcW w:w="3964" w:type="dxa"/>
            <w:hideMark/>
          </w:tcPr>
          <w:p w:rsidR="00561911" w:rsidRPr="00075CC1" w:rsidRDefault="00561911" w:rsidP="00561911">
            <w:pPr>
              <w:spacing w:after="0" w:line="240" w:lineRule="auto"/>
              <w:jc w:val="center"/>
              <w:rPr>
                <w:rFonts w:ascii="Cambria" w:hAnsi="Cambria" w:cs="Times New Roman"/>
                <w:color w:val="000000"/>
                <w:lang w:eastAsia="ru-RU"/>
              </w:rPr>
            </w:pPr>
            <w:r w:rsidRPr="00075CC1">
              <w:rPr>
                <w:rFonts w:ascii="Cambria" w:hAnsi="Cambria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561911" w:rsidRPr="00075CC1" w:rsidRDefault="00561911" w:rsidP="00561911">
            <w:pPr>
              <w:spacing w:after="0" w:line="240" w:lineRule="auto"/>
              <w:rPr>
                <w:rFonts w:ascii="Cambria" w:hAnsi="Cambria" w:cs="Times New Roman"/>
                <w:color w:val="000000"/>
                <w:lang w:eastAsia="ru-RU"/>
              </w:rPr>
            </w:pPr>
            <w:r w:rsidRPr="00075CC1">
              <w:rPr>
                <w:rFonts w:ascii="Cambria" w:hAnsi="Cambria" w:cs="Times New Roman"/>
                <w:color w:val="000000"/>
                <w:lang w:eastAsia="ru-RU"/>
              </w:rPr>
              <w:t>2м</w:t>
            </w:r>
          </w:p>
        </w:tc>
        <w:tc>
          <w:tcPr>
            <w:tcW w:w="1559" w:type="dxa"/>
          </w:tcPr>
          <w:p w:rsidR="00561911" w:rsidRPr="00075CC1" w:rsidRDefault="00561911" w:rsidP="00561911">
            <w:pPr>
              <w:rPr>
                <w:rFonts w:ascii="Cambria" w:hAnsi="Cambria"/>
              </w:rPr>
            </w:pPr>
            <w:r w:rsidRPr="00075CC1">
              <w:rPr>
                <w:rFonts w:ascii="Cambria" w:hAnsi="Cambria"/>
              </w:rPr>
              <w:t>28844</w:t>
            </w:r>
          </w:p>
        </w:tc>
        <w:tc>
          <w:tcPr>
            <w:tcW w:w="1276" w:type="dxa"/>
            <w:noWrap/>
          </w:tcPr>
          <w:p w:rsidR="00561911" w:rsidRPr="00075CC1" w:rsidRDefault="00561911" w:rsidP="00561911">
            <w:pPr>
              <w:rPr>
                <w:rFonts w:ascii="Cambria" w:hAnsi="Cambria"/>
              </w:rPr>
            </w:pPr>
            <w:r w:rsidRPr="00075CC1">
              <w:rPr>
                <w:rFonts w:ascii="Cambria" w:hAnsi="Cambria"/>
              </w:rPr>
              <w:t>24800</w:t>
            </w:r>
          </w:p>
        </w:tc>
        <w:tc>
          <w:tcPr>
            <w:tcW w:w="1276" w:type="dxa"/>
            <w:noWrap/>
          </w:tcPr>
          <w:p w:rsidR="00561911" w:rsidRPr="00075CC1" w:rsidRDefault="00561911" w:rsidP="00561911">
            <w:pPr>
              <w:rPr>
                <w:rFonts w:ascii="Cambria" w:hAnsi="Cambria"/>
              </w:rPr>
            </w:pPr>
            <w:r w:rsidRPr="00075CC1">
              <w:rPr>
                <w:rFonts w:ascii="Cambria" w:hAnsi="Cambria"/>
              </w:rPr>
              <w:t>22515</w:t>
            </w:r>
          </w:p>
        </w:tc>
        <w:tc>
          <w:tcPr>
            <w:tcW w:w="1277" w:type="dxa"/>
            <w:noWrap/>
          </w:tcPr>
          <w:p w:rsidR="00561911" w:rsidRPr="00075CC1" w:rsidRDefault="00561911" w:rsidP="00561911">
            <w:pPr>
              <w:rPr>
                <w:rFonts w:ascii="Cambria" w:hAnsi="Cambria"/>
              </w:rPr>
            </w:pPr>
            <w:r w:rsidRPr="00075CC1">
              <w:rPr>
                <w:rFonts w:ascii="Cambria" w:hAnsi="Cambria"/>
              </w:rPr>
              <w:t>21372</w:t>
            </w:r>
          </w:p>
        </w:tc>
      </w:tr>
      <w:tr w:rsidR="00561911" w:rsidRPr="00075CC1" w:rsidTr="00075CC1">
        <w:trPr>
          <w:trHeight w:val="234"/>
        </w:trPr>
        <w:tc>
          <w:tcPr>
            <w:tcW w:w="3964" w:type="dxa"/>
            <w:hideMark/>
          </w:tcPr>
          <w:p w:rsidR="00561911" w:rsidRPr="00075CC1" w:rsidRDefault="00561911" w:rsidP="00561911">
            <w:pPr>
              <w:spacing w:after="0" w:line="240" w:lineRule="auto"/>
              <w:jc w:val="center"/>
              <w:rPr>
                <w:rFonts w:ascii="Cambria" w:hAnsi="Cambria" w:cs="Times New Roman"/>
                <w:color w:val="000000"/>
                <w:lang w:eastAsia="ru-RU"/>
              </w:rPr>
            </w:pPr>
            <w:r w:rsidRPr="00075CC1">
              <w:rPr>
                <w:rFonts w:ascii="Cambria" w:hAnsi="Cambria" w:cs="Times New Roman"/>
                <w:color w:val="000000"/>
                <w:lang w:eastAsia="ru-RU"/>
              </w:rPr>
              <w:t>Азимут 3* завтрак швед стол</w:t>
            </w:r>
          </w:p>
        </w:tc>
        <w:tc>
          <w:tcPr>
            <w:tcW w:w="851" w:type="dxa"/>
            <w:noWrap/>
          </w:tcPr>
          <w:p w:rsidR="00561911" w:rsidRPr="00075CC1" w:rsidRDefault="00561911" w:rsidP="00561911">
            <w:pPr>
              <w:spacing w:after="0" w:line="240" w:lineRule="auto"/>
              <w:rPr>
                <w:rFonts w:ascii="Cambria" w:hAnsi="Cambria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</w:tcPr>
          <w:p w:rsidR="00561911" w:rsidRPr="00075CC1" w:rsidRDefault="00561911" w:rsidP="00561911">
            <w:pPr>
              <w:rPr>
                <w:rFonts w:ascii="Cambria" w:hAnsi="Cambria"/>
              </w:rPr>
            </w:pPr>
          </w:p>
        </w:tc>
        <w:tc>
          <w:tcPr>
            <w:tcW w:w="1276" w:type="dxa"/>
            <w:noWrap/>
          </w:tcPr>
          <w:p w:rsidR="00561911" w:rsidRPr="00075CC1" w:rsidRDefault="00561911" w:rsidP="00561911">
            <w:pPr>
              <w:rPr>
                <w:rFonts w:ascii="Cambria" w:hAnsi="Cambria"/>
              </w:rPr>
            </w:pPr>
          </w:p>
        </w:tc>
        <w:tc>
          <w:tcPr>
            <w:tcW w:w="1276" w:type="dxa"/>
            <w:noWrap/>
          </w:tcPr>
          <w:p w:rsidR="00561911" w:rsidRPr="00075CC1" w:rsidRDefault="00561911" w:rsidP="00561911">
            <w:pPr>
              <w:rPr>
                <w:rFonts w:ascii="Cambria" w:hAnsi="Cambria"/>
              </w:rPr>
            </w:pPr>
          </w:p>
        </w:tc>
        <w:tc>
          <w:tcPr>
            <w:tcW w:w="1277" w:type="dxa"/>
            <w:noWrap/>
          </w:tcPr>
          <w:p w:rsidR="00561911" w:rsidRPr="00075CC1" w:rsidRDefault="00561911" w:rsidP="00561911">
            <w:pPr>
              <w:rPr>
                <w:rFonts w:ascii="Cambria" w:hAnsi="Cambria"/>
              </w:rPr>
            </w:pPr>
          </w:p>
        </w:tc>
      </w:tr>
      <w:tr w:rsidR="00561911" w:rsidRPr="00075CC1" w:rsidTr="00075CC1">
        <w:trPr>
          <w:trHeight w:val="234"/>
        </w:trPr>
        <w:tc>
          <w:tcPr>
            <w:tcW w:w="3964" w:type="dxa"/>
            <w:hideMark/>
          </w:tcPr>
          <w:p w:rsidR="00561911" w:rsidRPr="00075CC1" w:rsidRDefault="00561911" w:rsidP="00561911">
            <w:pPr>
              <w:spacing w:after="0" w:line="240" w:lineRule="auto"/>
              <w:jc w:val="center"/>
              <w:rPr>
                <w:rFonts w:ascii="Cambria" w:hAnsi="Cambria" w:cs="Times New Roman"/>
                <w:color w:val="000000"/>
                <w:lang w:eastAsia="ru-RU"/>
              </w:rPr>
            </w:pPr>
            <w:r w:rsidRPr="00075CC1">
              <w:rPr>
                <w:rFonts w:ascii="Cambria" w:hAnsi="Cambria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561911" w:rsidRPr="00075CC1" w:rsidRDefault="00561911" w:rsidP="00561911">
            <w:pPr>
              <w:spacing w:after="0" w:line="240" w:lineRule="auto"/>
              <w:rPr>
                <w:rFonts w:ascii="Cambria" w:hAnsi="Cambria" w:cs="Times New Roman"/>
                <w:color w:val="000000"/>
                <w:lang w:eastAsia="ru-RU"/>
              </w:rPr>
            </w:pPr>
            <w:r w:rsidRPr="00075CC1">
              <w:rPr>
                <w:rFonts w:ascii="Cambria" w:hAnsi="Cambria" w:cs="Times New Roman"/>
                <w:color w:val="000000"/>
                <w:lang w:eastAsia="ru-RU"/>
              </w:rPr>
              <w:t>2м</w:t>
            </w:r>
          </w:p>
        </w:tc>
        <w:tc>
          <w:tcPr>
            <w:tcW w:w="1559" w:type="dxa"/>
          </w:tcPr>
          <w:p w:rsidR="00561911" w:rsidRPr="00075CC1" w:rsidRDefault="00561911" w:rsidP="00561911">
            <w:pPr>
              <w:rPr>
                <w:rFonts w:ascii="Cambria" w:hAnsi="Cambria"/>
              </w:rPr>
            </w:pPr>
            <w:r w:rsidRPr="00075CC1">
              <w:rPr>
                <w:rFonts w:ascii="Cambria" w:hAnsi="Cambria"/>
              </w:rPr>
              <w:t>30066</w:t>
            </w:r>
          </w:p>
        </w:tc>
        <w:tc>
          <w:tcPr>
            <w:tcW w:w="1276" w:type="dxa"/>
            <w:noWrap/>
          </w:tcPr>
          <w:p w:rsidR="00561911" w:rsidRPr="00075CC1" w:rsidRDefault="00561911" w:rsidP="00561911">
            <w:pPr>
              <w:rPr>
                <w:rFonts w:ascii="Cambria" w:hAnsi="Cambria"/>
              </w:rPr>
            </w:pPr>
            <w:r w:rsidRPr="00075CC1">
              <w:rPr>
                <w:rFonts w:ascii="Cambria" w:hAnsi="Cambria"/>
              </w:rPr>
              <w:t>26022</w:t>
            </w:r>
          </w:p>
        </w:tc>
        <w:tc>
          <w:tcPr>
            <w:tcW w:w="1276" w:type="dxa"/>
            <w:noWrap/>
          </w:tcPr>
          <w:p w:rsidR="00561911" w:rsidRPr="00075CC1" w:rsidRDefault="00561911" w:rsidP="00561911">
            <w:pPr>
              <w:rPr>
                <w:rFonts w:ascii="Cambria" w:hAnsi="Cambria"/>
              </w:rPr>
            </w:pPr>
            <w:r w:rsidRPr="00075CC1">
              <w:rPr>
                <w:rFonts w:ascii="Cambria" w:hAnsi="Cambria"/>
              </w:rPr>
              <w:t>23737</w:t>
            </w:r>
          </w:p>
        </w:tc>
        <w:tc>
          <w:tcPr>
            <w:tcW w:w="1277" w:type="dxa"/>
            <w:noWrap/>
          </w:tcPr>
          <w:p w:rsidR="00561911" w:rsidRPr="00075CC1" w:rsidRDefault="00561911" w:rsidP="00561911">
            <w:pPr>
              <w:rPr>
                <w:rFonts w:ascii="Cambria" w:hAnsi="Cambria"/>
              </w:rPr>
            </w:pPr>
            <w:r w:rsidRPr="00075CC1">
              <w:rPr>
                <w:rFonts w:ascii="Cambria" w:hAnsi="Cambria"/>
              </w:rPr>
              <w:t>22594</w:t>
            </w:r>
          </w:p>
        </w:tc>
      </w:tr>
      <w:tr w:rsidR="00561911" w:rsidRPr="00075CC1" w:rsidTr="00075CC1">
        <w:trPr>
          <w:trHeight w:val="234"/>
        </w:trPr>
        <w:tc>
          <w:tcPr>
            <w:tcW w:w="3964" w:type="dxa"/>
            <w:hideMark/>
          </w:tcPr>
          <w:p w:rsidR="00561911" w:rsidRPr="00075CC1" w:rsidRDefault="00561911" w:rsidP="00561911">
            <w:pPr>
              <w:spacing w:after="0" w:line="240" w:lineRule="auto"/>
              <w:jc w:val="center"/>
              <w:rPr>
                <w:rFonts w:ascii="Cambria" w:hAnsi="Cambria" w:cs="Times New Roman"/>
                <w:color w:val="000000"/>
                <w:lang w:eastAsia="ru-RU"/>
              </w:rPr>
            </w:pPr>
            <w:r w:rsidRPr="00075CC1">
              <w:rPr>
                <w:rFonts w:ascii="Cambria" w:hAnsi="Cambria" w:cs="Times New Roman"/>
                <w:color w:val="000000"/>
                <w:lang w:eastAsia="ru-RU"/>
              </w:rPr>
              <w:t>Плаза Булак 3* завтрак комплекс</w:t>
            </w:r>
          </w:p>
        </w:tc>
        <w:tc>
          <w:tcPr>
            <w:tcW w:w="851" w:type="dxa"/>
            <w:noWrap/>
          </w:tcPr>
          <w:p w:rsidR="00561911" w:rsidRPr="00075CC1" w:rsidRDefault="00561911" w:rsidP="00561911">
            <w:pPr>
              <w:spacing w:after="0" w:line="240" w:lineRule="auto"/>
              <w:rPr>
                <w:rFonts w:ascii="Cambria" w:hAnsi="Cambria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</w:tcPr>
          <w:p w:rsidR="00561911" w:rsidRPr="00075CC1" w:rsidRDefault="00561911" w:rsidP="00561911">
            <w:pPr>
              <w:rPr>
                <w:rFonts w:ascii="Cambria" w:hAnsi="Cambria"/>
              </w:rPr>
            </w:pPr>
          </w:p>
        </w:tc>
        <w:tc>
          <w:tcPr>
            <w:tcW w:w="1276" w:type="dxa"/>
            <w:noWrap/>
          </w:tcPr>
          <w:p w:rsidR="00561911" w:rsidRPr="00075CC1" w:rsidRDefault="00561911" w:rsidP="00561911">
            <w:pPr>
              <w:rPr>
                <w:rFonts w:ascii="Cambria" w:hAnsi="Cambria"/>
              </w:rPr>
            </w:pPr>
          </w:p>
        </w:tc>
        <w:tc>
          <w:tcPr>
            <w:tcW w:w="1276" w:type="dxa"/>
            <w:noWrap/>
          </w:tcPr>
          <w:p w:rsidR="00561911" w:rsidRPr="00075CC1" w:rsidRDefault="00561911" w:rsidP="00561911">
            <w:pPr>
              <w:rPr>
                <w:rFonts w:ascii="Cambria" w:hAnsi="Cambria"/>
              </w:rPr>
            </w:pPr>
          </w:p>
        </w:tc>
        <w:tc>
          <w:tcPr>
            <w:tcW w:w="1277" w:type="dxa"/>
            <w:noWrap/>
          </w:tcPr>
          <w:p w:rsidR="00561911" w:rsidRPr="00075CC1" w:rsidRDefault="00561911" w:rsidP="00561911">
            <w:pPr>
              <w:rPr>
                <w:rFonts w:ascii="Cambria" w:hAnsi="Cambria"/>
              </w:rPr>
            </w:pPr>
          </w:p>
        </w:tc>
      </w:tr>
      <w:tr w:rsidR="00561911" w:rsidRPr="00075CC1" w:rsidTr="00075CC1">
        <w:trPr>
          <w:trHeight w:val="234"/>
        </w:trPr>
        <w:tc>
          <w:tcPr>
            <w:tcW w:w="3964" w:type="dxa"/>
            <w:hideMark/>
          </w:tcPr>
          <w:p w:rsidR="00561911" w:rsidRPr="00075CC1" w:rsidRDefault="00561911" w:rsidP="00561911">
            <w:pPr>
              <w:spacing w:after="0" w:line="240" w:lineRule="auto"/>
              <w:jc w:val="center"/>
              <w:rPr>
                <w:rFonts w:ascii="Cambria" w:hAnsi="Cambria" w:cs="Times New Roman"/>
                <w:color w:val="000000"/>
                <w:lang w:eastAsia="ru-RU"/>
              </w:rPr>
            </w:pPr>
            <w:r w:rsidRPr="00075CC1">
              <w:rPr>
                <w:rFonts w:ascii="Cambria" w:hAnsi="Cambria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561911" w:rsidRPr="00075CC1" w:rsidRDefault="00561911" w:rsidP="00561911">
            <w:pPr>
              <w:spacing w:after="0" w:line="240" w:lineRule="auto"/>
              <w:rPr>
                <w:rFonts w:ascii="Cambria" w:hAnsi="Cambria" w:cs="Times New Roman"/>
                <w:color w:val="000000"/>
                <w:lang w:eastAsia="ru-RU"/>
              </w:rPr>
            </w:pPr>
            <w:r w:rsidRPr="00075CC1">
              <w:rPr>
                <w:rFonts w:ascii="Cambria" w:hAnsi="Cambria" w:cs="Times New Roman"/>
                <w:color w:val="000000"/>
                <w:lang w:eastAsia="ru-RU"/>
              </w:rPr>
              <w:t>2м</w:t>
            </w:r>
          </w:p>
        </w:tc>
        <w:tc>
          <w:tcPr>
            <w:tcW w:w="1559" w:type="dxa"/>
          </w:tcPr>
          <w:p w:rsidR="00561911" w:rsidRPr="00075CC1" w:rsidRDefault="00561911" w:rsidP="00561911">
            <w:pPr>
              <w:rPr>
                <w:rFonts w:ascii="Cambria" w:hAnsi="Cambria"/>
              </w:rPr>
            </w:pPr>
            <w:r w:rsidRPr="00075CC1">
              <w:rPr>
                <w:rFonts w:ascii="Cambria" w:hAnsi="Cambria"/>
              </w:rPr>
              <w:t>28844</w:t>
            </w:r>
          </w:p>
        </w:tc>
        <w:tc>
          <w:tcPr>
            <w:tcW w:w="1276" w:type="dxa"/>
            <w:noWrap/>
          </w:tcPr>
          <w:p w:rsidR="00561911" w:rsidRPr="00075CC1" w:rsidRDefault="00561911" w:rsidP="00561911">
            <w:pPr>
              <w:rPr>
                <w:rFonts w:ascii="Cambria" w:hAnsi="Cambria"/>
              </w:rPr>
            </w:pPr>
            <w:r w:rsidRPr="00075CC1">
              <w:rPr>
                <w:rFonts w:ascii="Cambria" w:hAnsi="Cambria"/>
              </w:rPr>
              <w:t>24800</w:t>
            </w:r>
          </w:p>
        </w:tc>
        <w:tc>
          <w:tcPr>
            <w:tcW w:w="1276" w:type="dxa"/>
            <w:noWrap/>
          </w:tcPr>
          <w:p w:rsidR="00561911" w:rsidRPr="00075CC1" w:rsidRDefault="00561911" w:rsidP="00561911">
            <w:pPr>
              <w:rPr>
                <w:rFonts w:ascii="Cambria" w:hAnsi="Cambria"/>
              </w:rPr>
            </w:pPr>
            <w:r w:rsidRPr="00075CC1">
              <w:rPr>
                <w:rFonts w:ascii="Cambria" w:hAnsi="Cambria"/>
              </w:rPr>
              <w:t>22515</w:t>
            </w:r>
          </w:p>
        </w:tc>
        <w:tc>
          <w:tcPr>
            <w:tcW w:w="1277" w:type="dxa"/>
            <w:noWrap/>
          </w:tcPr>
          <w:p w:rsidR="00561911" w:rsidRPr="00075CC1" w:rsidRDefault="00561911" w:rsidP="00561911">
            <w:pPr>
              <w:rPr>
                <w:rFonts w:ascii="Cambria" w:hAnsi="Cambria"/>
              </w:rPr>
            </w:pPr>
            <w:r w:rsidRPr="00075CC1">
              <w:rPr>
                <w:rFonts w:ascii="Cambria" w:hAnsi="Cambria"/>
              </w:rPr>
              <w:t>21372</w:t>
            </w:r>
          </w:p>
        </w:tc>
      </w:tr>
      <w:tr w:rsidR="00561911" w:rsidRPr="00075CC1" w:rsidTr="00075CC1">
        <w:trPr>
          <w:trHeight w:val="234"/>
        </w:trPr>
        <w:tc>
          <w:tcPr>
            <w:tcW w:w="3964" w:type="dxa"/>
            <w:noWrap/>
            <w:hideMark/>
          </w:tcPr>
          <w:p w:rsidR="00561911" w:rsidRPr="00075CC1" w:rsidRDefault="00561911" w:rsidP="00561911">
            <w:pPr>
              <w:spacing w:after="0" w:line="240" w:lineRule="auto"/>
              <w:jc w:val="center"/>
              <w:rPr>
                <w:rFonts w:ascii="Cambria" w:hAnsi="Cambria" w:cs="Times New Roman"/>
                <w:color w:val="000000"/>
                <w:lang w:eastAsia="ru-RU"/>
              </w:rPr>
            </w:pPr>
            <w:r w:rsidRPr="00075CC1">
              <w:rPr>
                <w:rFonts w:ascii="Cambria" w:hAnsi="Cambria" w:cs="Times New Roman"/>
                <w:color w:val="000000"/>
                <w:lang w:eastAsia="ru-RU"/>
              </w:rPr>
              <w:t xml:space="preserve">Татарстан 3* завтрак швед стол </w:t>
            </w:r>
          </w:p>
        </w:tc>
        <w:tc>
          <w:tcPr>
            <w:tcW w:w="851" w:type="dxa"/>
            <w:noWrap/>
          </w:tcPr>
          <w:p w:rsidR="00561911" w:rsidRPr="00075CC1" w:rsidRDefault="00561911" w:rsidP="00561911">
            <w:pPr>
              <w:spacing w:after="0" w:line="240" w:lineRule="auto"/>
              <w:rPr>
                <w:rFonts w:ascii="Cambria" w:hAnsi="Cambria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</w:tcPr>
          <w:p w:rsidR="00561911" w:rsidRPr="00075CC1" w:rsidRDefault="00561911" w:rsidP="00561911">
            <w:pPr>
              <w:rPr>
                <w:rFonts w:ascii="Cambria" w:hAnsi="Cambria"/>
              </w:rPr>
            </w:pPr>
          </w:p>
        </w:tc>
        <w:tc>
          <w:tcPr>
            <w:tcW w:w="1276" w:type="dxa"/>
            <w:noWrap/>
          </w:tcPr>
          <w:p w:rsidR="00561911" w:rsidRPr="00075CC1" w:rsidRDefault="00561911" w:rsidP="00561911">
            <w:pPr>
              <w:rPr>
                <w:rFonts w:ascii="Cambria" w:hAnsi="Cambria"/>
              </w:rPr>
            </w:pPr>
          </w:p>
        </w:tc>
        <w:tc>
          <w:tcPr>
            <w:tcW w:w="1276" w:type="dxa"/>
            <w:noWrap/>
          </w:tcPr>
          <w:p w:rsidR="00561911" w:rsidRPr="00075CC1" w:rsidRDefault="00561911" w:rsidP="00561911">
            <w:pPr>
              <w:rPr>
                <w:rFonts w:ascii="Cambria" w:hAnsi="Cambria"/>
              </w:rPr>
            </w:pPr>
          </w:p>
        </w:tc>
        <w:tc>
          <w:tcPr>
            <w:tcW w:w="1277" w:type="dxa"/>
            <w:noWrap/>
          </w:tcPr>
          <w:p w:rsidR="00561911" w:rsidRPr="00075CC1" w:rsidRDefault="00561911" w:rsidP="00561911">
            <w:pPr>
              <w:rPr>
                <w:rFonts w:ascii="Cambria" w:hAnsi="Cambria"/>
              </w:rPr>
            </w:pPr>
          </w:p>
        </w:tc>
      </w:tr>
      <w:tr w:rsidR="00561911" w:rsidRPr="00075CC1" w:rsidTr="00075CC1">
        <w:trPr>
          <w:trHeight w:val="234"/>
        </w:trPr>
        <w:tc>
          <w:tcPr>
            <w:tcW w:w="3964" w:type="dxa"/>
            <w:noWrap/>
            <w:hideMark/>
          </w:tcPr>
          <w:p w:rsidR="00561911" w:rsidRPr="00075CC1" w:rsidRDefault="00561911" w:rsidP="00561911">
            <w:pPr>
              <w:spacing w:after="0" w:line="240" w:lineRule="auto"/>
              <w:jc w:val="center"/>
              <w:rPr>
                <w:rFonts w:ascii="Cambria" w:hAnsi="Cambria" w:cs="Times New Roman"/>
                <w:color w:val="000000"/>
                <w:lang w:eastAsia="ru-RU"/>
              </w:rPr>
            </w:pPr>
            <w:r w:rsidRPr="00075CC1">
              <w:rPr>
                <w:rFonts w:ascii="Cambria" w:hAnsi="Cambria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561911" w:rsidRPr="00075CC1" w:rsidRDefault="00561911" w:rsidP="00561911">
            <w:pPr>
              <w:spacing w:after="0" w:line="240" w:lineRule="auto"/>
              <w:rPr>
                <w:rFonts w:ascii="Cambria" w:hAnsi="Cambria" w:cs="Times New Roman"/>
                <w:color w:val="000000"/>
                <w:lang w:eastAsia="ru-RU"/>
              </w:rPr>
            </w:pPr>
            <w:r w:rsidRPr="00075CC1">
              <w:rPr>
                <w:rFonts w:ascii="Cambria" w:hAnsi="Cambria" w:cs="Times New Roman"/>
                <w:color w:val="000000"/>
                <w:lang w:eastAsia="ru-RU"/>
              </w:rPr>
              <w:t>2м</w:t>
            </w:r>
          </w:p>
        </w:tc>
        <w:tc>
          <w:tcPr>
            <w:tcW w:w="1559" w:type="dxa"/>
          </w:tcPr>
          <w:p w:rsidR="00561911" w:rsidRPr="00075CC1" w:rsidRDefault="00561911" w:rsidP="00561911">
            <w:pPr>
              <w:rPr>
                <w:rFonts w:ascii="Cambria" w:hAnsi="Cambria"/>
              </w:rPr>
            </w:pPr>
            <w:r w:rsidRPr="00075CC1">
              <w:rPr>
                <w:rFonts w:ascii="Cambria" w:hAnsi="Cambria"/>
              </w:rPr>
              <w:t>27011</w:t>
            </w:r>
          </w:p>
        </w:tc>
        <w:tc>
          <w:tcPr>
            <w:tcW w:w="1276" w:type="dxa"/>
            <w:noWrap/>
          </w:tcPr>
          <w:p w:rsidR="00561911" w:rsidRPr="00075CC1" w:rsidRDefault="00561911" w:rsidP="00561911">
            <w:pPr>
              <w:rPr>
                <w:rFonts w:ascii="Cambria" w:hAnsi="Cambria"/>
              </w:rPr>
            </w:pPr>
            <w:r w:rsidRPr="00075CC1">
              <w:rPr>
                <w:rFonts w:ascii="Cambria" w:hAnsi="Cambria"/>
              </w:rPr>
              <w:t>22966</w:t>
            </w:r>
          </w:p>
        </w:tc>
        <w:tc>
          <w:tcPr>
            <w:tcW w:w="1276" w:type="dxa"/>
            <w:noWrap/>
          </w:tcPr>
          <w:p w:rsidR="00561911" w:rsidRPr="00075CC1" w:rsidRDefault="00561911" w:rsidP="00561911">
            <w:pPr>
              <w:rPr>
                <w:rFonts w:ascii="Cambria" w:hAnsi="Cambria"/>
              </w:rPr>
            </w:pPr>
            <w:r w:rsidRPr="00075CC1">
              <w:rPr>
                <w:rFonts w:ascii="Cambria" w:hAnsi="Cambria"/>
              </w:rPr>
              <w:t>20681</w:t>
            </w:r>
          </w:p>
        </w:tc>
        <w:tc>
          <w:tcPr>
            <w:tcW w:w="1277" w:type="dxa"/>
            <w:noWrap/>
          </w:tcPr>
          <w:p w:rsidR="00561911" w:rsidRPr="00075CC1" w:rsidRDefault="00561911" w:rsidP="00561911">
            <w:pPr>
              <w:rPr>
                <w:rFonts w:ascii="Cambria" w:hAnsi="Cambria"/>
              </w:rPr>
            </w:pPr>
            <w:r w:rsidRPr="00075CC1">
              <w:rPr>
                <w:rFonts w:ascii="Cambria" w:hAnsi="Cambria"/>
              </w:rPr>
              <w:t>19539</w:t>
            </w:r>
          </w:p>
        </w:tc>
      </w:tr>
      <w:tr w:rsidR="00561911" w:rsidRPr="00075CC1" w:rsidTr="00075CC1">
        <w:trPr>
          <w:trHeight w:val="234"/>
        </w:trPr>
        <w:tc>
          <w:tcPr>
            <w:tcW w:w="3964" w:type="dxa"/>
            <w:noWrap/>
            <w:hideMark/>
          </w:tcPr>
          <w:p w:rsidR="00561911" w:rsidRPr="00075CC1" w:rsidRDefault="00561911" w:rsidP="00561911">
            <w:pPr>
              <w:spacing w:after="0" w:line="240" w:lineRule="auto"/>
              <w:jc w:val="center"/>
              <w:rPr>
                <w:rFonts w:ascii="Cambria" w:hAnsi="Cambria" w:cs="Times New Roman"/>
                <w:color w:val="000000"/>
                <w:lang w:eastAsia="ru-RU"/>
              </w:rPr>
            </w:pPr>
            <w:r w:rsidRPr="00075CC1">
              <w:rPr>
                <w:rFonts w:ascii="Cambria" w:hAnsi="Cambria" w:cs="Times New Roman"/>
                <w:color w:val="000000"/>
                <w:lang w:eastAsia="ru-RU"/>
              </w:rPr>
              <w:t xml:space="preserve">Азалия 2* завтрак комплекс </w:t>
            </w:r>
          </w:p>
        </w:tc>
        <w:tc>
          <w:tcPr>
            <w:tcW w:w="851" w:type="dxa"/>
            <w:noWrap/>
          </w:tcPr>
          <w:p w:rsidR="00561911" w:rsidRPr="00075CC1" w:rsidRDefault="00561911" w:rsidP="00561911">
            <w:pPr>
              <w:spacing w:after="0" w:line="240" w:lineRule="auto"/>
              <w:rPr>
                <w:rFonts w:ascii="Cambria" w:hAnsi="Cambria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</w:tcPr>
          <w:p w:rsidR="00561911" w:rsidRPr="00075CC1" w:rsidRDefault="00561911" w:rsidP="00561911">
            <w:pPr>
              <w:rPr>
                <w:rFonts w:ascii="Cambria" w:hAnsi="Cambria"/>
              </w:rPr>
            </w:pPr>
          </w:p>
        </w:tc>
        <w:tc>
          <w:tcPr>
            <w:tcW w:w="1276" w:type="dxa"/>
            <w:noWrap/>
          </w:tcPr>
          <w:p w:rsidR="00561911" w:rsidRPr="00075CC1" w:rsidRDefault="00561911" w:rsidP="00561911">
            <w:pPr>
              <w:rPr>
                <w:rFonts w:ascii="Cambria" w:hAnsi="Cambria"/>
              </w:rPr>
            </w:pPr>
          </w:p>
        </w:tc>
        <w:tc>
          <w:tcPr>
            <w:tcW w:w="1276" w:type="dxa"/>
            <w:noWrap/>
          </w:tcPr>
          <w:p w:rsidR="00561911" w:rsidRPr="00075CC1" w:rsidRDefault="00561911" w:rsidP="00561911">
            <w:pPr>
              <w:rPr>
                <w:rFonts w:ascii="Cambria" w:hAnsi="Cambria"/>
              </w:rPr>
            </w:pPr>
          </w:p>
        </w:tc>
        <w:tc>
          <w:tcPr>
            <w:tcW w:w="1277" w:type="dxa"/>
            <w:noWrap/>
          </w:tcPr>
          <w:p w:rsidR="00561911" w:rsidRPr="00075CC1" w:rsidRDefault="00561911" w:rsidP="00561911">
            <w:pPr>
              <w:rPr>
                <w:rFonts w:ascii="Cambria" w:hAnsi="Cambria"/>
              </w:rPr>
            </w:pPr>
          </w:p>
        </w:tc>
      </w:tr>
      <w:tr w:rsidR="00561911" w:rsidRPr="00075CC1" w:rsidTr="00075CC1">
        <w:trPr>
          <w:trHeight w:val="234"/>
        </w:trPr>
        <w:tc>
          <w:tcPr>
            <w:tcW w:w="3964" w:type="dxa"/>
            <w:noWrap/>
            <w:hideMark/>
          </w:tcPr>
          <w:p w:rsidR="00561911" w:rsidRPr="00075CC1" w:rsidRDefault="00561911" w:rsidP="00561911">
            <w:pPr>
              <w:spacing w:after="0" w:line="240" w:lineRule="auto"/>
              <w:jc w:val="center"/>
              <w:rPr>
                <w:rFonts w:ascii="Cambria" w:hAnsi="Cambria" w:cs="Times New Roman"/>
                <w:color w:val="000000"/>
                <w:lang w:eastAsia="ru-RU"/>
              </w:rPr>
            </w:pPr>
            <w:r w:rsidRPr="00075CC1">
              <w:rPr>
                <w:rFonts w:ascii="Cambria" w:hAnsi="Cambria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561911" w:rsidRPr="00075CC1" w:rsidRDefault="00561911" w:rsidP="00561911">
            <w:pPr>
              <w:spacing w:after="0" w:line="240" w:lineRule="auto"/>
              <w:rPr>
                <w:rFonts w:ascii="Cambria" w:hAnsi="Cambria" w:cs="Times New Roman"/>
                <w:color w:val="000000"/>
                <w:lang w:eastAsia="ru-RU"/>
              </w:rPr>
            </w:pPr>
            <w:r w:rsidRPr="00075CC1">
              <w:rPr>
                <w:rFonts w:ascii="Cambria" w:hAnsi="Cambria" w:cs="Times New Roman"/>
                <w:color w:val="000000"/>
                <w:lang w:eastAsia="ru-RU"/>
              </w:rPr>
              <w:t>2м</w:t>
            </w:r>
          </w:p>
        </w:tc>
        <w:tc>
          <w:tcPr>
            <w:tcW w:w="1559" w:type="dxa"/>
          </w:tcPr>
          <w:p w:rsidR="00561911" w:rsidRPr="00075CC1" w:rsidRDefault="00561911" w:rsidP="00561911">
            <w:pPr>
              <w:rPr>
                <w:rFonts w:ascii="Cambria" w:hAnsi="Cambria"/>
              </w:rPr>
            </w:pPr>
            <w:r w:rsidRPr="00075CC1">
              <w:rPr>
                <w:rFonts w:ascii="Cambria" w:hAnsi="Cambria"/>
              </w:rPr>
              <w:t>24566</w:t>
            </w:r>
          </w:p>
        </w:tc>
        <w:tc>
          <w:tcPr>
            <w:tcW w:w="1276" w:type="dxa"/>
            <w:noWrap/>
          </w:tcPr>
          <w:p w:rsidR="00561911" w:rsidRPr="00075CC1" w:rsidRDefault="00561911" w:rsidP="00561911">
            <w:pPr>
              <w:rPr>
                <w:rFonts w:ascii="Cambria" w:hAnsi="Cambria"/>
              </w:rPr>
            </w:pPr>
            <w:r w:rsidRPr="00075CC1">
              <w:rPr>
                <w:rFonts w:ascii="Cambria" w:hAnsi="Cambria"/>
              </w:rPr>
              <w:t>20522</w:t>
            </w:r>
          </w:p>
        </w:tc>
        <w:tc>
          <w:tcPr>
            <w:tcW w:w="1276" w:type="dxa"/>
            <w:noWrap/>
          </w:tcPr>
          <w:p w:rsidR="00561911" w:rsidRPr="00075CC1" w:rsidRDefault="00561911" w:rsidP="00561911">
            <w:pPr>
              <w:rPr>
                <w:rFonts w:ascii="Cambria" w:hAnsi="Cambria"/>
              </w:rPr>
            </w:pPr>
            <w:r w:rsidRPr="00075CC1">
              <w:rPr>
                <w:rFonts w:ascii="Cambria" w:hAnsi="Cambria"/>
              </w:rPr>
              <w:t>18237</w:t>
            </w:r>
          </w:p>
        </w:tc>
        <w:tc>
          <w:tcPr>
            <w:tcW w:w="1277" w:type="dxa"/>
            <w:noWrap/>
          </w:tcPr>
          <w:p w:rsidR="00561911" w:rsidRPr="00075CC1" w:rsidRDefault="00561911" w:rsidP="00561911">
            <w:pPr>
              <w:rPr>
                <w:rFonts w:ascii="Cambria" w:hAnsi="Cambria"/>
              </w:rPr>
            </w:pPr>
            <w:r w:rsidRPr="00075CC1">
              <w:rPr>
                <w:rFonts w:ascii="Cambria" w:hAnsi="Cambria"/>
              </w:rPr>
              <w:t>17094</w:t>
            </w:r>
          </w:p>
        </w:tc>
      </w:tr>
      <w:tr w:rsidR="00561911" w:rsidRPr="00075CC1" w:rsidTr="00075CC1">
        <w:trPr>
          <w:trHeight w:val="234"/>
        </w:trPr>
        <w:tc>
          <w:tcPr>
            <w:tcW w:w="3964" w:type="dxa"/>
            <w:hideMark/>
          </w:tcPr>
          <w:p w:rsidR="00561911" w:rsidRPr="00075CC1" w:rsidRDefault="00561911" w:rsidP="00561911">
            <w:pPr>
              <w:spacing w:after="0" w:line="240" w:lineRule="auto"/>
              <w:jc w:val="center"/>
              <w:rPr>
                <w:rFonts w:ascii="Cambria" w:hAnsi="Cambria" w:cs="Times New Roman"/>
                <w:color w:val="000000"/>
                <w:lang w:eastAsia="ru-RU"/>
              </w:rPr>
            </w:pPr>
            <w:r w:rsidRPr="00075CC1">
              <w:rPr>
                <w:rFonts w:ascii="Cambria" w:hAnsi="Cambria" w:cs="Times New Roman"/>
                <w:color w:val="000000"/>
                <w:lang w:eastAsia="ru-RU"/>
              </w:rPr>
              <w:t xml:space="preserve">Хостел Центральный завтрак комплекс </w:t>
            </w:r>
          </w:p>
        </w:tc>
        <w:tc>
          <w:tcPr>
            <w:tcW w:w="851" w:type="dxa"/>
            <w:noWrap/>
          </w:tcPr>
          <w:p w:rsidR="00561911" w:rsidRPr="00075CC1" w:rsidRDefault="00561911" w:rsidP="00561911">
            <w:pPr>
              <w:spacing w:after="0" w:line="240" w:lineRule="auto"/>
              <w:rPr>
                <w:rFonts w:ascii="Cambria" w:hAnsi="Cambria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</w:tcPr>
          <w:p w:rsidR="00561911" w:rsidRPr="00075CC1" w:rsidRDefault="00561911" w:rsidP="00561911">
            <w:pPr>
              <w:rPr>
                <w:rFonts w:ascii="Cambria" w:hAnsi="Cambria"/>
              </w:rPr>
            </w:pPr>
          </w:p>
        </w:tc>
        <w:tc>
          <w:tcPr>
            <w:tcW w:w="1276" w:type="dxa"/>
            <w:noWrap/>
          </w:tcPr>
          <w:p w:rsidR="00561911" w:rsidRPr="00075CC1" w:rsidRDefault="00561911" w:rsidP="00561911">
            <w:pPr>
              <w:rPr>
                <w:rFonts w:ascii="Cambria" w:hAnsi="Cambria"/>
              </w:rPr>
            </w:pPr>
          </w:p>
        </w:tc>
        <w:tc>
          <w:tcPr>
            <w:tcW w:w="1276" w:type="dxa"/>
            <w:noWrap/>
          </w:tcPr>
          <w:p w:rsidR="00561911" w:rsidRPr="00075CC1" w:rsidRDefault="00561911" w:rsidP="00561911">
            <w:pPr>
              <w:rPr>
                <w:rFonts w:ascii="Cambria" w:hAnsi="Cambria"/>
              </w:rPr>
            </w:pPr>
          </w:p>
        </w:tc>
        <w:tc>
          <w:tcPr>
            <w:tcW w:w="1277" w:type="dxa"/>
            <w:noWrap/>
          </w:tcPr>
          <w:p w:rsidR="00561911" w:rsidRPr="00075CC1" w:rsidRDefault="00561911" w:rsidP="00561911">
            <w:pPr>
              <w:rPr>
                <w:rFonts w:ascii="Cambria" w:hAnsi="Cambria"/>
              </w:rPr>
            </w:pPr>
          </w:p>
        </w:tc>
      </w:tr>
      <w:tr w:rsidR="00561911" w:rsidRPr="00075CC1" w:rsidTr="00075CC1">
        <w:trPr>
          <w:trHeight w:val="234"/>
        </w:trPr>
        <w:tc>
          <w:tcPr>
            <w:tcW w:w="3964" w:type="dxa"/>
            <w:hideMark/>
          </w:tcPr>
          <w:p w:rsidR="00561911" w:rsidRPr="00075CC1" w:rsidRDefault="00561911" w:rsidP="00561911">
            <w:pPr>
              <w:spacing w:after="0" w:line="240" w:lineRule="auto"/>
              <w:jc w:val="center"/>
              <w:rPr>
                <w:rFonts w:ascii="Cambria" w:hAnsi="Cambria" w:cs="Times New Roman"/>
                <w:color w:val="000000"/>
                <w:lang w:eastAsia="ru-RU"/>
              </w:rPr>
            </w:pPr>
            <w:r w:rsidRPr="00075CC1">
              <w:rPr>
                <w:rFonts w:ascii="Cambria" w:hAnsi="Cambria" w:cs="Times New Roman"/>
                <w:color w:val="000000"/>
                <w:lang w:eastAsia="ru-RU"/>
              </w:rPr>
              <w:t> С уд в №</w:t>
            </w:r>
          </w:p>
        </w:tc>
        <w:tc>
          <w:tcPr>
            <w:tcW w:w="851" w:type="dxa"/>
            <w:noWrap/>
            <w:hideMark/>
          </w:tcPr>
          <w:p w:rsidR="00561911" w:rsidRPr="00075CC1" w:rsidRDefault="00561911" w:rsidP="00561911">
            <w:pPr>
              <w:spacing w:after="0" w:line="240" w:lineRule="auto"/>
              <w:rPr>
                <w:rFonts w:ascii="Cambria" w:hAnsi="Cambria" w:cs="Times New Roman"/>
                <w:color w:val="000000"/>
                <w:lang w:eastAsia="ru-RU"/>
              </w:rPr>
            </w:pPr>
            <w:r w:rsidRPr="00075CC1">
              <w:rPr>
                <w:rFonts w:ascii="Cambria" w:hAnsi="Cambria" w:cs="Times New Roman"/>
                <w:color w:val="000000"/>
                <w:lang w:eastAsia="ru-RU"/>
              </w:rPr>
              <w:t xml:space="preserve">4-8-12м </w:t>
            </w:r>
          </w:p>
        </w:tc>
        <w:tc>
          <w:tcPr>
            <w:tcW w:w="1559" w:type="dxa"/>
          </w:tcPr>
          <w:p w:rsidR="00561911" w:rsidRPr="00075CC1" w:rsidRDefault="00561911" w:rsidP="00561911">
            <w:pPr>
              <w:rPr>
                <w:rFonts w:ascii="Cambria" w:hAnsi="Cambria"/>
              </w:rPr>
            </w:pPr>
            <w:r w:rsidRPr="00075CC1">
              <w:rPr>
                <w:rFonts w:ascii="Cambria" w:hAnsi="Cambria"/>
              </w:rPr>
              <w:t>25789</w:t>
            </w:r>
          </w:p>
        </w:tc>
        <w:tc>
          <w:tcPr>
            <w:tcW w:w="1276" w:type="dxa"/>
            <w:noWrap/>
          </w:tcPr>
          <w:p w:rsidR="00561911" w:rsidRPr="00075CC1" w:rsidRDefault="00561911" w:rsidP="00561911">
            <w:pPr>
              <w:rPr>
                <w:rFonts w:ascii="Cambria" w:hAnsi="Cambria"/>
              </w:rPr>
            </w:pPr>
            <w:r w:rsidRPr="00075CC1">
              <w:rPr>
                <w:rFonts w:ascii="Cambria" w:hAnsi="Cambria"/>
              </w:rPr>
              <w:t>21744</w:t>
            </w:r>
          </w:p>
        </w:tc>
        <w:tc>
          <w:tcPr>
            <w:tcW w:w="1276" w:type="dxa"/>
            <w:noWrap/>
          </w:tcPr>
          <w:p w:rsidR="00561911" w:rsidRPr="00075CC1" w:rsidRDefault="00561911" w:rsidP="00561911">
            <w:pPr>
              <w:rPr>
                <w:rFonts w:ascii="Cambria" w:hAnsi="Cambria"/>
              </w:rPr>
            </w:pPr>
            <w:r w:rsidRPr="00075CC1">
              <w:rPr>
                <w:rFonts w:ascii="Cambria" w:hAnsi="Cambria"/>
              </w:rPr>
              <w:t>19459</w:t>
            </w:r>
          </w:p>
        </w:tc>
        <w:tc>
          <w:tcPr>
            <w:tcW w:w="1277" w:type="dxa"/>
            <w:noWrap/>
          </w:tcPr>
          <w:p w:rsidR="00561911" w:rsidRPr="00075CC1" w:rsidRDefault="00561911" w:rsidP="00561911">
            <w:pPr>
              <w:rPr>
                <w:rFonts w:ascii="Cambria" w:hAnsi="Cambria"/>
              </w:rPr>
            </w:pPr>
            <w:r w:rsidRPr="00075CC1">
              <w:rPr>
                <w:rFonts w:ascii="Cambria" w:hAnsi="Cambria"/>
              </w:rPr>
              <w:t>18316</w:t>
            </w:r>
          </w:p>
        </w:tc>
      </w:tr>
    </w:tbl>
    <w:p w:rsidR="00596654" w:rsidRPr="00075CC1" w:rsidRDefault="00596654">
      <w:pPr>
        <w:overflowPunct w:val="0"/>
        <w:spacing w:after="0" w:line="240" w:lineRule="auto"/>
        <w:textAlignment w:val="baseline"/>
        <w:rPr>
          <w:rFonts w:ascii="Cambria" w:hAnsi="Cambria" w:cs="Times New Roman"/>
          <w:b/>
          <w:lang w:eastAsia="ru-RU"/>
        </w:rPr>
      </w:pPr>
    </w:p>
    <w:p w:rsidR="00596654" w:rsidRPr="00075CC1" w:rsidRDefault="004243CB" w:rsidP="004243CB">
      <w:pPr>
        <w:suppressAutoHyphens/>
        <w:spacing w:after="0" w:line="240" w:lineRule="auto"/>
        <w:rPr>
          <w:rFonts w:ascii="Cambria" w:hAnsi="Cambria" w:cs="Times New Roman"/>
          <w:lang w:eastAsia="ru-RU"/>
        </w:rPr>
      </w:pPr>
      <w:r w:rsidRPr="00075CC1">
        <w:rPr>
          <w:rFonts w:ascii="Cambria" w:hAnsi="Cambria" w:cs="Times New Roman"/>
          <w:b/>
          <w:lang w:eastAsia="ru-RU"/>
        </w:rPr>
        <w:t xml:space="preserve">В стоимость тура входит: </w:t>
      </w:r>
      <w:r w:rsidRPr="00075CC1">
        <w:rPr>
          <w:rFonts w:ascii="Cambria" w:hAnsi="Cambria" w:cs="Times New Roman"/>
          <w:lang w:eastAsia="ru-RU"/>
        </w:rPr>
        <w:t xml:space="preserve">встреча-отъезд, проживание в выбранном отеле, питание по программе, услуги гида, экскурсии и входные билеты, автобусное обслуживание, вх. билеты. </w:t>
      </w:r>
    </w:p>
    <w:p w:rsidR="004243CB" w:rsidRPr="00075CC1" w:rsidRDefault="004243CB" w:rsidP="004243CB">
      <w:pPr>
        <w:suppressAutoHyphens/>
        <w:spacing w:after="0" w:line="240" w:lineRule="auto"/>
        <w:rPr>
          <w:rFonts w:ascii="Cambria" w:hAnsi="Cambria" w:cs="Times New Roman"/>
          <w:lang w:eastAsia="ru-RU"/>
        </w:rPr>
      </w:pPr>
      <w:r w:rsidRPr="00075CC1">
        <w:rPr>
          <w:rFonts w:ascii="Cambria" w:hAnsi="Cambria" w:cs="Times New Roman"/>
          <w:b/>
          <w:lang w:eastAsia="ru-RU"/>
        </w:rPr>
        <w:t xml:space="preserve">Внимание: </w:t>
      </w:r>
      <w:r w:rsidRPr="00075CC1">
        <w:rPr>
          <w:rFonts w:ascii="Cambria" w:hAnsi="Cambria" w:cs="Times New Roman"/>
          <w:lang w:eastAsia="ru-RU"/>
        </w:rPr>
        <w:t>дополнительная стоимость ужинов</w:t>
      </w:r>
      <w:r w:rsidR="00A4793C" w:rsidRPr="00075CC1">
        <w:rPr>
          <w:rFonts w:ascii="Cambria" w:hAnsi="Cambria" w:cs="Times New Roman"/>
          <w:lang w:eastAsia="ru-RU"/>
        </w:rPr>
        <w:t xml:space="preserve"> от 700 руб/чел </w:t>
      </w:r>
      <w:r w:rsidRPr="00075CC1">
        <w:rPr>
          <w:rFonts w:ascii="Cambria" w:hAnsi="Cambria" w:cs="Times New Roman"/>
          <w:lang w:eastAsia="ru-RU"/>
        </w:rPr>
        <w:t>средняя по городу. Стоимость ужинов в отеле нужно уточнять при бронировании.</w:t>
      </w:r>
    </w:p>
    <w:p w:rsidR="00596654" w:rsidRPr="00075CC1" w:rsidRDefault="00596654" w:rsidP="004243CB">
      <w:pPr>
        <w:suppressAutoHyphens/>
        <w:spacing w:after="0" w:line="240" w:lineRule="auto"/>
        <w:rPr>
          <w:rFonts w:ascii="Cambria" w:hAnsi="Cambria" w:cs="Times New Roman"/>
          <w:b/>
          <w:lang w:eastAsia="ru-RU"/>
        </w:rPr>
      </w:pPr>
    </w:p>
    <w:p w:rsidR="00596654" w:rsidRPr="00075CC1" w:rsidRDefault="004243CB" w:rsidP="004243CB">
      <w:pPr>
        <w:suppressAutoHyphens/>
        <w:spacing w:after="0" w:line="240" w:lineRule="auto"/>
        <w:rPr>
          <w:rFonts w:ascii="Cambria" w:hAnsi="Cambria" w:cs="Times New Roman"/>
          <w:lang w:eastAsia="ru-RU"/>
        </w:rPr>
      </w:pPr>
      <w:r w:rsidRPr="00075CC1">
        <w:rPr>
          <w:rFonts w:ascii="Cambria" w:hAnsi="Cambria" w:cs="Times New Roman"/>
          <w:b/>
          <w:lang w:eastAsia="ru-RU"/>
        </w:rPr>
        <w:t xml:space="preserve">ДОПОЛНИТЕЛЬНО: </w:t>
      </w:r>
      <w:r w:rsidRPr="00075CC1">
        <w:rPr>
          <w:rFonts w:ascii="Cambria" w:hAnsi="Cambria" w:cs="Times New Roman"/>
          <w:lang w:eastAsia="ru-RU"/>
        </w:rPr>
        <w:t xml:space="preserve">возможно посещение театра, цирка. (доп. плата) </w:t>
      </w:r>
    </w:p>
    <w:p w:rsidR="004243CB" w:rsidRPr="00075CC1" w:rsidRDefault="004243CB" w:rsidP="004243CB">
      <w:pPr>
        <w:suppressAutoHyphens/>
        <w:spacing w:after="0" w:line="240" w:lineRule="auto"/>
        <w:rPr>
          <w:rFonts w:ascii="Cambria" w:hAnsi="Cambria" w:cs="Times New Roman"/>
          <w:b/>
          <w:lang w:eastAsia="ru-RU"/>
        </w:rPr>
      </w:pPr>
      <w:r w:rsidRPr="00075CC1">
        <w:rPr>
          <w:rFonts w:ascii="Cambria" w:hAnsi="Cambria" w:cs="Times New Roman"/>
          <w:lang w:eastAsia="ru-RU"/>
        </w:rPr>
        <w:t xml:space="preserve">Стоимость может значительно меняться на периоды высокого сезона: новогодние, майские праздники, официальные выходные дни. </w:t>
      </w:r>
    </w:p>
    <w:p w:rsidR="007D7A5F" w:rsidRPr="00075CC1" w:rsidRDefault="004243CB" w:rsidP="004B66C3">
      <w:pPr>
        <w:suppressAutoHyphens/>
        <w:spacing w:after="0" w:line="240" w:lineRule="auto"/>
        <w:jc w:val="center"/>
        <w:rPr>
          <w:rFonts w:ascii="Cambria" w:eastAsia="Cambria Math" w:hAnsi="Cambria" w:cs="Times New Roman"/>
          <w:b/>
          <w:iCs/>
          <w:kern w:val="2"/>
        </w:rPr>
      </w:pPr>
      <w:r w:rsidRPr="00075CC1">
        <w:rPr>
          <w:rFonts w:ascii="Cambria" w:hAnsi="Cambria" w:cs="Times New Roman"/>
          <w:b/>
          <w:lang w:eastAsia="ru-RU"/>
        </w:rPr>
        <w:t>Компания оставляет за собой право изменения порядка проведения экскурсий, сохраняя программу в целом.</w:t>
      </w:r>
    </w:p>
    <w:sectPr w:rsidR="007D7A5F" w:rsidRPr="00075CC1" w:rsidSect="00003C0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2244" w:rsidRDefault="00D32244">
      <w:pPr>
        <w:spacing w:line="240" w:lineRule="auto"/>
      </w:pPr>
      <w:r>
        <w:separator/>
      </w:r>
    </w:p>
  </w:endnote>
  <w:endnote w:type="continuationSeparator" w:id="0">
    <w:p w:rsidR="00D32244" w:rsidRDefault="00D322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2244" w:rsidRDefault="00D32244">
      <w:pPr>
        <w:spacing w:after="0"/>
      </w:pPr>
      <w:r>
        <w:separator/>
      </w:r>
    </w:p>
  </w:footnote>
  <w:footnote w:type="continuationSeparator" w:id="0">
    <w:p w:rsidR="00D32244" w:rsidRDefault="00D3224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EA3"/>
    <w:rsid w:val="00003C0F"/>
    <w:rsid w:val="00075CC1"/>
    <w:rsid w:val="00083017"/>
    <w:rsid w:val="000D6835"/>
    <w:rsid w:val="0010382F"/>
    <w:rsid w:val="00107B98"/>
    <w:rsid w:val="00116913"/>
    <w:rsid w:val="00147F28"/>
    <w:rsid w:val="00197C4C"/>
    <w:rsid w:val="001B270C"/>
    <w:rsid w:val="001B4AD8"/>
    <w:rsid w:val="001D2D7F"/>
    <w:rsid w:val="00220304"/>
    <w:rsid w:val="002271F0"/>
    <w:rsid w:val="00272AB3"/>
    <w:rsid w:val="00272E01"/>
    <w:rsid w:val="002D418F"/>
    <w:rsid w:val="002D7A89"/>
    <w:rsid w:val="00344CC2"/>
    <w:rsid w:val="00352C41"/>
    <w:rsid w:val="003767B6"/>
    <w:rsid w:val="003B1B80"/>
    <w:rsid w:val="0040296C"/>
    <w:rsid w:val="004243CB"/>
    <w:rsid w:val="004345CD"/>
    <w:rsid w:val="004A254C"/>
    <w:rsid w:val="004B66C3"/>
    <w:rsid w:val="00520EA3"/>
    <w:rsid w:val="00561911"/>
    <w:rsid w:val="00596654"/>
    <w:rsid w:val="005C01E1"/>
    <w:rsid w:val="005D4405"/>
    <w:rsid w:val="006075B4"/>
    <w:rsid w:val="00643A29"/>
    <w:rsid w:val="00654968"/>
    <w:rsid w:val="00656204"/>
    <w:rsid w:val="00726DEE"/>
    <w:rsid w:val="007376C3"/>
    <w:rsid w:val="00744B64"/>
    <w:rsid w:val="00772379"/>
    <w:rsid w:val="00776A57"/>
    <w:rsid w:val="00793D56"/>
    <w:rsid w:val="007D7A5F"/>
    <w:rsid w:val="00852F81"/>
    <w:rsid w:val="008B674C"/>
    <w:rsid w:val="008C4EFA"/>
    <w:rsid w:val="008E5D9C"/>
    <w:rsid w:val="00943A84"/>
    <w:rsid w:val="00A27C80"/>
    <w:rsid w:val="00A4793C"/>
    <w:rsid w:val="00A52ABB"/>
    <w:rsid w:val="00A608F3"/>
    <w:rsid w:val="00A75878"/>
    <w:rsid w:val="00A8179B"/>
    <w:rsid w:val="00A9617A"/>
    <w:rsid w:val="00AB3474"/>
    <w:rsid w:val="00AD24DC"/>
    <w:rsid w:val="00AF1D51"/>
    <w:rsid w:val="00B40A49"/>
    <w:rsid w:val="00BB4BAC"/>
    <w:rsid w:val="00BB59BD"/>
    <w:rsid w:val="00BE3B3C"/>
    <w:rsid w:val="00C16D1A"/>
    <w:rsid w:val="00C4183D"/>
    <w:rsid w:val="00C507C4"/>
    <w:rsid w:val="00C75664"/>
    <w:rsid w:val="00C9295F"/>
    <w:rsid w:val="00CA2F31"/>
    <w:rsid w:val="00CB610F"/>
    <w:rsid w:val="00CC415D"/>
    <w:rsid w:val="00D32244"/>
    <w:rsid w:val="00D757A1"/>
    <w:rsid w:val="00DA3E9D"/>
    <w:rsid w:val="00DF64AB"/>
    <w:rsid w:val="00E36AB2"/>
    <w:rsid w:val="00E65DF8"/>
    <w:rsid w:val="00F13946"/>
    <w:rsid w:val="00FF0DBD"/>
    <w:rsid w:val="00FF4BF4"/>
    <w:rsid w:val="25844155"/>
    <w:rsid w:val="39242298"/>
    <w:rsid w:val="5DEB3AB5"/>
    <w:rsid w:val="70891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5D686A-0646-4004-8954-D24AB76BA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3C0F"/>
    <w:pPr>
      <w:spacing w:after="200" w:line="276" w:lineRule="auto"/>
    </w:pPr>
    <w:rPr>
      <w:rFonts w:ascii="Calibri" w:eastAsia="Times New Roman" w:hAnsi="Calibri"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99"/>
    <w:qFormat/>
    <w:rsid w:val="00003C0F"/>
    <w:rPr>
      <w:rFonts w:cs="Times New Roman"/>
      <w:i/>
    </w:rPr>
  </w:style>
  <w:style w:type="character" w:styleId="a4">
    <w:name w:val="Hyperlink"/>
    <w:basedOn w:val="a0"/>
    <w:uiPriority w:val="99"/>
    <w:unhideWhenUsed/>
    <w:qFormat/>
    <w:rsid w:val="00003C0F"/>
    <w:rPr>
      <w:color w:val="0000FF"/>
      <w:u w:val="single"/>
    </w:rPr>
  </w:style>
  <w:style w:type="paragraph" w:styleId="a5">
    <w:name w:val="Balloon Text"/>
    <w:basedOn w:val="a"/>
    <w:link w:val="a6"/>
    <w:rsid w:val="00003C0F"/>
    <w:pPr>
      <w:spacing w:after="0" w:line="240" w:lineRule="auto"/>
    </w:pPr>
    <w:rPr>
      <w:rFonts w:ascii="Segoe UI" w:hAnsi="Segoe UI" w:cs="Times New Roman"/>
      <w:sz w:val="18"/>
      <w:szCs w:val="18"/>
    </w:rPr>
  </w:style>
  <w:style w:type="paragraph" w:styleId="a7">
    <w:name w:val="Normal (Web)"/>
    <w:basedOn w:val="a"/>
    <w:uiPriority w:val="99"/>
    <w:qFormat/>
    <w:rsid w:val="00003C0F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styleId="a8">
    <w:name w:val="No Spacing"/>
    <w:uiPriority w:val="1"/>
    <w:qFormat/>
    <w:rsid w:val="00003C0F"/>
    <w:pPr>
      <w:suppressAutoHyphens/>
    </w:pPr>
    <w:rPr>
      <w:rFonts w:ascii="Calibri" w:eastAsia="Times New Roman" w:hAnsi="Calibri" w:cs="Calibri"/>
      <w:kern w:val="2"/>
      <w:sz w:val="22"/>
      <w:szCs w:val="22"/>
      <w:lang w:eastAsia="en-US"/>
    </w:rPr>
  </w:style>
  <w:style w:type="paragraph" w:customStyle="1" w:styleId="Standard">
    <w:name w:val="Standard"/>
    <w:rsid w:val="00003C0F"/>
    <w:pPr>
      <w:suppressAutoHyphens/>
      <w:autoSpaceDN w:val="0"/>
      <w:textAlignment w:val="baseline"/>
    </w:pPr>
    <w:rPr>
      <w:rFonts w:ascii="Liberation Serif" w:hAnsi="Liberation Serif" w:cs="Mangal"/>
      <w:kern w:val="3"/>
      <w:sz w:val="24"/>
      <w:szCs w:val="24"/>
      <w:lang w:eastAsia="zh-CN" w:bidi="hi-IN"/>
    </w:rPr>
  </w:style>
  <w:style w:type="character" w:customStyle="1" w:styleId="a6">
    <w:name w:val="Текст выноски Знак"/>
    <w:basedOn w:val="a0"/>
    <w:link w:val="a5"/>
    <w:qFormat/>
    <w:rsid w:val="00003C0F"/>
    <w:rPr>
      <w:rFonts w:ascii="Segoe UI" w:eastAsia="Times New Roman" w:hAnsi="Segoe UI" w:cs="Times New Roman"/>
      <w:sz w:val="18"/>
      <w:szCs w:val="18"/>
    </w:rPr>
  </w:style>
  <w:style w:type="table" w:styleId="a9">
    <w:name w:val="Grid Table Light"/>
    <w:basedOn w:val="a1"/>
    <w:uiPriority w:val="40"/>
    <w:rsid w:val="00075CC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a">
    <w:name w:val="Intense Reference"/>
    <w:basedOn w:val="a0"/>
    <w:uiPriority w:val="32"/>
    <w:qFormat/>
    <w:rsid w:val="00075CC1"/>
    <w:rPr>
      <w:b/>
      <w:bCs/>
      <w:smallCaps/>
      <w:color w:val="4F81BD" w:themeColor="accent1"/>
      <w:spacing w:val="5"/>
    </w:rPr>
  </w:style>
  <w:style w:type="character" w:styleId="ab">
    <w:name w:val="Intense Emphasis"/>
    <w:basedOn w:val="a0"/>
    <w:uiPriority w:val="21"/>
    <w:qFormat/>
    <w:rsid w:val="00075CC1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53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to-kazan.ru/category/&#1086;&#1087;&#1080;&#1089;&#1072;&#1085;&#1080;&#1077;-&#1101;&#1082;&#1089;&#1082;&#1091;&#1088;&#1089;&#1080;&#1081;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F26337-D7F7-49C8-9B6B-63A410A88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669</Words>
  <Characters>5805</Characters>
  <Application>Microsoft Office Word</Application>
  <DocSecurity>0</DocSecurity>
  <Lines>120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Диана</dc:creator>
  <cp:lastModifiedBy>Мультитур экскурсии</cp:lastModifiedBy>
  <cp:revision>2</cp:revision>
  <cp:lastPrinted>2025-01-16T07:57:00Z</cp:lastPrinted>
  <dcterms:created xsi:type="dcterms:W3CDTF">2025-12-10T08:58:00Z</dcterms:created>
  <dcterms:modified xsi:type="dcterms:W3CDTF">2025-12-10T08:58:00Z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C262536DCBFB4BAFA278C8165077C264_13</vt:lpwstr>
  </property>
</Properties>
</file>